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C0" w:rsidRDefault="00B52FC0"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Default="00C65F46" w:rsidP="00A5758D">
      <w:pPr>
        <w:pStyle w:val="ConsPlusNormal"/>
        <w:spacing w:line="276" w:lineRule="auto"/>
        <w:jc w:val="right"/>
        <w:outlineLvl w:val="0"/>
      </w:pPr>
    </w:p>
    <w:p w:rsidR="00C65F46" w:rsidRPr="00C65F46" w:rsidRDefault="00C65F46" w:rsidP="00C65F46">
      <w:pPr>
        <w:pStyle w:val="ConsPlusTitle"/>
        <w:jc w:val="center"/>
        <w:rPr>
          <w:rFonts w:ascii="Times New Roman" w:hAnsi="Times New Roman" w:cs="Times New Roman"/>
          <w:sz w:val="28"/>
          <w:szCs w:val="28"/>
        </w:rPr>
      </w:pPr>
      <w:r w:rsidRPr="00C65F46">
        <w:rPr>
          <w:rFonts w:ascii="Times New Roman" w:eastAsiaTheme="minorHAnsi" w:hAnsi="Times New Roman" w:cs="Times New Roman"/>
          <w:bCs/>
          <w:sz w:val="28"/>
          <w:szCs w:val="28"/>
          <w:lang w:eastAsia="en-US"/>
        </w:rPr>
        <w:t xml:space="preserve">Об утверждении административного регламента </w:t>
      </w:r>
      <w:r w:rsidRPr="00C65F46">
        <w:rPr>
          <w:rFonts w:ascii="Times New Roman" w:hAnsi="Times New Roman" w:cs="Times New Roman"/>
          <w:sz w:val="28"/>
          <w:szCs w:val="28"/>
        </w:rPr>
        <w:t xml:space="preserve">исполнения муниципальной функции «Осуществление муниципального контроля в области торговой деятельности на территории муниципального образования Кимовский район» </w:t>
      </w:r>
    </w:p>
    <w:p w:rsidR="00C65F46" w:rsidRDefault="00C65F46" w:rsidP="00C65F46">
      <w:pPr>
        <w:autoSpaceDE w:val="0"/>
        <w:autoSpaceDN w:val="0"/>
        <w:adjustRightInd w:val="0"/>
        <w:spacing w:after="0" w:line="240" w:lineRule="auto"/>
        <w:rPr>
          <w:rFonts w:ascii="Times New Roman" w:eastAsiaTheme="minorHAnsi" w:hAnsi="Times New Roman" w:cs="Times New Roman"/>
          <w:sz w:val="24"/>
          <w:szCs w:val="24"/>
          <w:lang w:eastAsia="en-US"/>
        </w:rPr>
      </w:pPr>
    </w:p>
    <w:p w:rsidR="00C65F46" w:rsidRPr="00C65F46" w:rsidRDefault="00C65F46" w:rsidP="00C65F46">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sz w:val="28"/>
          <w:szCs w:val="28"/>
          <w:lang w:eastAsia="en-US"/>
        </w:rPr>
        <w:t xml:space="preserve">В соответствии с Федеральными </w:t>
      </w:r>
      <w:hyperlink r:id="rId8" w:history="1">
        <w:r>
          <w:rPr>
            <w:rFonts w:ascii="Times New Roman" w:eastAsiaTheme="minorHAnsi" w:hAnsi="Times New Roman" w:cs="Times New Roman"/>
            <w:color w:val="000000" w:themeColor="text1"/>
            <w:sz w:val="28"/>
            <w:szCs w:val="28"/>
            <w:lang w:eastAsia="en-US"/>
          </w:rPr>
          <w:t>закона</w:t>
        </w:r>
        <w:r w:rsidRPr="00C65F46">
          <w:rPr>
            <w:rFonts w:ascii="Times New Roman" w:eastAsiaTheme="minorHAnsi" w:hAnsi="Times New Roman" w:cs="Times New Roman"/>
            <w:color w:val="000000" w:themeColor="text1"/>
            <w:sz w:val="28"/>
            <w:szCs w:val="28"/>
            <w:lang w:eastAsia="en-US"/>
          </w:rPr>
          <w:t>м</w:t>
        </w:r>
      </w:hyperlink>
      <w:r>
        <w:rPr>
          <w:rFonts w:ascii="Times New Roman" w:eastAsiaTheme="minorHAnsi" w:hAnsi="Times New Roman" w:cs="Times New Roman"/>
          <w:color w:val="000000" w:themeColor="text1"/>
          <w:sz w:val="28"/>
          <w:szCs w:val="28"/>
          <w:lang w:eastAsia="en-US"/>
        </w:rPr>
        <w:t>и от 28.12.2009 № 381-ФЗ «</w:t>
      </w:r>
      <w:r w:rsidRPr="00C65F46">
        <w:rPr>
          <w:rFonts w:ascii="Times New Roman" w:eastAsiaTheme="minorHAnsi" w:hAnsi="Times New Roman" w:cs="Times New Roman"/>
          <w:color w:val="000000" w:themeColor="text1"/>
          <w:sz w:val="28"/>
          <w:szCs w:val="28"/>
          <w:lang w:eastAsia="en-US"/>
        </w:rPr>
        <w:t xml:space="preserve">Об основах государственного регулирования торговой деятельности </w:t>
      </w:r>
      <w:r>
        <w:rPr>
          <w:rFonts w:ascii="Times New Roman" w:eastAsiaTheme="minorHAnsi" w:hAnsi="Times New Roman" w:cs="Times New Roman"/>
          <w:color w:val="000000" w:themeColor="text1"/>
          <w:sz w:val="28"/>
          <w:szCs w:val="28"/>
          <w:lang w:eastAsia="en-US"/>
        </w:rPr>
        <w:t>в Российской Федерации», от 26.12.2008 № 294-ФЗ «</w:t>
      </w:r>
      <w:r w:rsidRPr="00C65F46">
        <w:rPr>
          <w:rFonts w:ascii="Times New Roman" w:eastAsiaTheme="minorHAnsi" w:hAnsi="Times New Roman" w:cs="Times New Roman"/>
          <w:color w:val="000000" w:themeColor="text1"/>
          <w:sz w:val="28"/>
          <w:szCs w:val="28"/>
          <w:lang w:eastAsia="en-US"/>
        </w:rPr>
        <w:t>О защите прав юридических лиц и индивидуальных предпринимателей при осуществлении государственного контроля (над</w:t>
      </w:r>
      <w:r>
        <w:rPr>
          <w:rFonts w:ascii="Times New Roman" w:eastAsiaTheme="minorHAnsi" w:hAnsi="Times New Roman" w:cs="Times New Roman"/>
          <w:color w:val="000000" w:themeColor="text1"/>
          <w:sz w:val="28"/>
          <w:szCs w:val="28"/>
          <w:lang w:eastAsia="en-US"/>
        </w:rPr>
        <w:t>зора) и муниципального контроля»</w:t>
      </w:r>
      <w:r w:rsidRPr="00C65F46">
        <w:rPr>
          <w:rFonts w:ascii="Times New Roman" w:eastAsiaTheme="minorHAnsi" w:hAnsi="Times New Roman" w:cs="Times New Roman"/>
          <w:color w:val="000000" w:themeColor="text1"/>
          <w:sz w:val="28"/>
          <w:szCs w:val="28"/>
          <w:lang w:eastAsia="en-US"/>
        </w:rPr>
        <w:t xml:space="preserve">, </w:t>
      </w:r>
      <w:r>
        <w:rPr>
          <w:rFonts w:ascii="Times New Roman" w:eastAsiaTheme="minorHAnsi" w:hAnsi="Times New Roman" w:cs="Times New Roman"/>
          <w:color w:val="000000" w:themeColor="text1"/>
          <w:sz w:val="28"/>
          <w:szCs w:val="28"/>
          <w:lang w:eastAsia="en-US"/>
        </w:rPr>
        <w:t>от 06.10.2003 № 131-ФЗ «</w:t>
      </w:r>
      <w:r w:rsidRPr="00C65F46">
        <w:rPr>
          <w:rFonts w:ascii="Times New Roman" w:eastAsiaTheme="minorHAnsi" w:hAnsi="Times New Roman" w:cs="Times New Roman"/>
          <w:color w:val="000000" w:themeColor="text1"/>
          <w:sz w:val="28"/>
          <w:szCs w:val="28"/>
          <w:lang w:eastAsia="en-US"/>
        </w:rPr>
        <w:t>Об общих принципах организации местного самоупр</w:t>
      </w:r>
      <w:r>
        <w:rPr>
          <w:rFonts w:ascii="Times New Roman" w:eastAsiaTheme="minorHAnsi" w:hAnsi="Times New Roman" w:cs="Times New Roman"/>
          <w:color w:val="000000" w:themeColor="text1"/>
          <w:sz w:val="28"/>
          <w:szCs w:val="28"/>
          <w:lang w:eastAsia="en-US"/>
        </w:rPr>
        <w:t>авления в Российской Федерации», на основании</w:t>
      </w:r>
      <w:r w:rsidRPr="00C65F46">
        <w:rPr>
          <w:rFonts w:ascii="Times New Roman" w:eastAsiaTheme="minorHAnsi" w:hAnsi="Times New Roman" w:cs="Times New Roman"/>
          <w:color w:val="000000" w:themeColor="text1"/>
          <w:sz w:val="28"/>
          <w:szCs w:val="28"/>
          <w:lang w:eastAsia="en-US"/>
        </w:rPr>
        <w:t xml:space="preserve"> </w:t>
      </w:r>
      <w:hyperlink r:id="rId9" w:history="1">
        <w:r w:rsidRPr="00C65F46">
          <w:rPr>
            <w:rFonts w:ascii="Times New Roman" w:eastAsiaTheme="minorHAnsi" w:hAnsi="Times New Roman" w:cs="Times New Roman"/>
            <w:color w:val="000000" w:themeColor="text1"/>
            <w:sz w:val="28"/>
            <w:szCs w:val="28"/>
            <w:lang w:eastAsia="en-US"/>
          </w:rPr>
          <w:t>Устава</w:t>
        </w:r>
      </w:hyperlink>
      <w:r w:rsidRPr="00C65F46">
        <w:rPr>
          <w:rFonts w:ascii="Times New Roman" w:eastAsiaTheme="minorHAnsi" w:hAnsi="Times New Roman" w:cs="Times New Roman"/>
          <w:color w:val="000000" w:themeColor="text1"/>
          <w:sz w:val="28"/>
          <w:szCs w:val="28"/>
          <w:lang w:eastAsia="en-US"/>
        </w:rPr>
        <w:t xml:space="preserve"> муниципального образовани</w:t>
      </w:r>
      <w:r>
        <w:rPr>
          <w:rFonts w:ascii="Times New Roman" w:eastAsiaTheme="minorHAnsi" w:hAnsi="Times New Roman" w:cs="Times New Roman"/>
          <w:color w:val="000000" w:themeColor="text1"/>
          <w:sz w:val="28"/>
          <w:szCs w:val="28"/>
          <w:lang w:eastAsia="en-US"/>
        </w:rPr>
        <w:t>я Кимовский район администрация муниципального образования Кимовский район ПОСТАНОВЛЯЕТ</w:t>
      </w:r>
      <w:r w:rsidRPr="00C65F46">
        <w:rPr>
          <w:rFonts w:ascii="Times New Roman" w:eastAsiaTheme="minorHAnsi" w:hAnsi="Times New Roman" w:cs="Times New Roman"/>
          <w:color w:val="000000" w:themeColor="text1"/>
          <w:sz w:val="28"/>
          <w:szCs w:val="28"/>
          <w:lang w:eastAsia="en-US"/>
        </w:rPr>
        <w:t>:</w:t>
      </w:r>
    </w:p>
    <w:p w:rsidR="00C65F46" w:rsidRDefault="00C65F46" w:rsidP="00C65F46">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Утвердить </w:t>
      </w:r>
      <w:hyperlink r:id="rId10" w:history="1">
        <w:r w:rsidRPr="00C65F46">
          <w:rPr>
            <w:rFonts w:ascii="Times New Roman" w:eastAsiaTheme="minorHAnsi" w:hAnsi="Times New Roman" w:cs="Times New Roman"/>
            <w:color w:val="000000" w:themeColor="text1"/>
            <w:sz w:val="28"/>
            <w:szCs w:val="28"/>
            <w:lang w:eastAsia="en-US"/>
          </w:rPr>
          <w:t>административный регламент</w:t>
        </w:r>
      </w:hyperlink>
      <w:r>
        <w:rPr>
          <w:rFonts w:ascii="Times New Roman" w:eastAsiaTheme="minorHAnsi" w:hAnsi="Times New Roman" w:cs="Times New Roman"/>
          <w:sz w:val="28"/>
          <w:szCs w:val="28"/>
          <w:lang w:eastAsia="en-US"/>
        </w:rPr>
        <w:t xml:space="preserve"> исполнения муниципальной функции «Осуществление муниципального контроля в области торговой деятельности на территории муниципального образования Кимовский район» (приложение).</w:t>
      </w:r>
    </w:p>
    <w:p w:rsidR="00C65F46" w:rsidRPr="00C65F46" w:rsidRDefault="00C65F46" w:rsidP="00C65F46">
      <w:pPr>
        <w:autoSpaceDE w:val="0"/>
        <w:autoSpaceDN w:val="0"/>
        <w:adjustRightInd w:val="0"/>
        <w:spacing w:after="0" w:line="240" w:lineRule="auto"/>
        <w:ind w:firstLine="709"/>
        <w:jc w:val="both"/>
        <w:rPr>
          <w:rFonts w:ascii="Times New Roman" w:hAnsi="Times New Roman" w:cs="Times New Roman"/>
          <w:sz w:val="28"/>
          <w:szCs w:val="28"/>
        </w:rPr>
      </w:pPr>
      <w:r w:rsidRPr="00C65F46">
        <w:rPr>
          <w:rFonts w:ascii="Times New Roman" w:hAnsi="Times New Roman" w:cs="Times New Roman"/>
          <w:sz w:val="28"/>
          <w:szCs w:val="28"/>
        </w:rPr>
        <w:t>2. Отделу по делопроизводству, кадрам, информационным т</w:t>
      </w:r>
      <w:r w:rsidR="00EF564A">
        <w:rPr>
          <w:rFonts w:ascii="Times New Roman" w:hAnsi="Times New Roman" w:cs="Times New Roman"/>
          <w:sz w:val="28"/>
          <w:szCs w:val="28"/>
        </w:rPr>
        <w:t>ехнологиям и делам архива (</w:t>
      </w:r>
      <w:r w:rsidRPr="00C65F46">
        <w:rPr>
          <w:rFonts w:ascii="Times New Roman" w:hAnsi="Times New Roman" w:cs="Times New Roman"/>
          <w:sz w:val="28"/>
          <w:szCs w:val="28"/>
        </w:rPr>
        <w:t>Юрчикова</w:t>
      </w:r>
      <w:r w:rsidR="00EF564A">
        <w:rPr>
          <w:rFonts w:ascii="Times New Roman" w:hAnsi="Times New Roman" w:cs="Times New Roman"/>
          <w:sz w:val="28"/>
          <w:szCs w:val="28"/>
        </w:rPr>
        <w:t xml:space="preserve"> Н.А.</w:t>
      </w:r>
      <w:r w:rsidRPr="00C65F46">
        <w:rPr>
          <w:rFonts w:ascii="Times New Roman" w:hAnsi="Times New Roman" w:cs="Times New Roman"/>
          <w:sz w:val="28"/>
          <w:szCs w:val="28"/>
        </w:rPr>
        <w:t>)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w:t>
      </w:r>
      <w:r w:rsidR="00EF564A">
        <w:rPr>
          <w:rFonts w:ascii="Times New Roman" w:hAnsi="Times New Roman" w:cs="Times New Roman"/>
          <w:sz w:val="28"/>
          <w:szCs w:val="28"/>
        </w:rPr>
        <w:t>ми местного самоуправления (</w:t>
      </w:r>
      <w:bookmarkStart w:id="0" w:name="_GoBack"/>
      <w:bookmarkEnd w:id="0"/>
      <w:r w:rsidRPr="00C65F46">
        <w:rPr>
          <w:rFonts w:ascii="Times New Roman" w:hAnsi="Times New Roman" w:cs="Times New Roman"/>
          <w:sz w:val="28"/>
          <w:szCs w:val="28"/>
        </w:rPr>
        <w:t>Мороз</w:t>
      </w:r>
      <w:r w:rsidR="00EF564A">
        <w:rPr>
          <w:rFonts w:ascii="Times New Roman" w:hAnsi="Times New Roman" w:cs="Times New Roman"/>
          <w:sz w:val="28"/>
          <w:szCs w:val="28"/>
        </w:rPr>
        <w:t xml:space="preserve"> Ю.Ю.</w:t>
      </w:r>
      <w:r w:rsidRPr="00C65F46">
        <w:rPr>
          <w:rFonts w:ascii="Times New Roman" w:hAnsi="Times New Roman" w:cs="Times New Roman"/>
          <w:sz w:val="28"/>
          <w:szCs w:val="28"/>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C65F46" w:rsidRPr="00C65F46" w:rsidRDefault="00C65F46" w:rsidP="00C65F46">
      <w:pPr>
        <w:autoSpaceDE w:val="0"/>
        <w:autoSpaceDN w:val="0"/>
        <w:adjustRightInd w:val="0"/>
        <w:spacing w:after="0" w:line="240" w:lineRule="auto"/>
        <w:ind w:firstLine="709"/>
        <w:jc w:val="both"/>
        <w:rPr>
          <w:rFonts w:ascii="Times New Roman" w:hAnsi="Times New Roman" w:cs="Times New Roman"/>
          <w:sz w:val="28"/>
          <w:szCs w:val="28"/>
        </w:rPr>
      </w:pPr>
      <w:r w:rsidRPr="00C65F46">
        <w:rPr>
          <w:rFonts w:ascii="Times New Roman" w:hAnsi="Times New Roman" w:cs="Times New Roman"/>
          <w:sz w:val="28"/>
          <w:szCs w:val="28"/>
        </w:rPr>
        <w:t>3. Контроль за выполнением настоящего пост</w:t>
      </w:r>
      <w:r>
        <w:rPr>
          <w:rFonts w:ascii="Times New Roman" w:hAnsi="Times New Roman" w:cs="Times New Roman"/>
          <w:sz w:val="28"/>
          <w:szCs w:val="28"/>
        </w:rPr>
        <w:t xml:space="preserve">ановления возложить на заместителя главы </w:t>
      </w:r>
      <w:r w:rsidRPr="00C65F46">
        <w:rPr>
          <w:rFonts w:ascii="Times New Roman" w:hAnsi="Times New Roman" w:cs="Times New Roman"/>
          <w:sz w:val="28"/>
          <w:szCs w:val="28"/>
        </w:rPr>
        <w:t xml:space="preserve">администрации </w:t>
      </w:r>
      <w:r>
        <w:rPr>
          <w:rFonts w:ascii="Times New Roman" w:hAnsi="Times New Roman" w:cs="Times New Roman"/>
          <w:sz w:val="28"/>
          <w:szCs w:val="28"/>
        </w:rPr>
        <w:t>Ларионову Т.В</w:t>
      </w:r>
      <w:r w:rsidRPr="00C65F46">
        <w:rPr>
          <w:rFonts w:ascii="Times New Roman" w:hAnsi="Times New Roman" w:cs="Times New Roman"/>
          <w:sz w:val="28"/>
          <w:szCs w:val="28"/>
        </w:rPr>
        <w:t>.</w:t>
      </w:r>
    </w:p>
    <w:p w:rsidR="00C65F46" w:rsidRPr="00C65F46" w:rsidRDefault="00C65F46" w:rsidP="00C65F46">
      <w:pPr>
        <w:autoSpaceDE w:val="0"/>
        <w:autoSpaceDN w:val="0"/>
        <w:adjustRightInd w:val="0"/>
        <w:spacing w:after="0" w:line="240" w:lineRule="auto"/>
        <w:ind w:firstLine="709"/>
        <w:jc w:val="both"/>
        <w:rPr>
          <w:rFonts w:ascii="Times New Roman" w:hAnsi="Times New Roman" w:cs="Times New Roman"/>
          <w:sz w:val="28"/>
          <w:szCs w:val="28"/>
        </w:rPr>
      </w:pPr>
      <w:r w:rsidRPr="00C65F46">
        <w:rPr>
          <w:rFonts w:ascii="Times New Roman" w:hAnsi="Times New Roman" w:cs="Times New Roman"/>
          <w:sz w:val="28"/>
          <w:szCs w:val="28"/>
        </w:rPr>
        <w:t>4. Постановление вступает в силу со дня обнародования.</w:t>
      </w:r>
    </w:p>
    <w:p w:rsidR="00C65F46" w:rsidRPr="00C65F46" w:rsidRDefault="00C65F46" w:rsidP="00C65F46">
      <w:pPr>
        <w:pStyle w:val="ConsPlusTitle"/>
        <w:widowControl/>
        <w:ind w:firstLine="709"/>
        <w:jc w:val="center"/>
        <w:rPr>
          <w:rFonts w:ascii="Times New Roman" w:hAnsi="Times New Roman" w:cs="Times New Roman"/>
          <w:sz w:val="28"/>
          <w:szCs w:val="28"/>
        </w:rPr>
      </w:pPr>
    </w:p>
    <w:tbl>
      <w:tblPr>
        <w:tblW w:w="0" w:type="auto"/>
        <w:tblLook w:val="01E0" w:firstRow="1" w:lastRow="1" w:firstColumn="1" w:lastColumn="1" w:noHBand="0" w:noVBand="0"/>
      </w:tblPr>
      <w:tblGrid>
        <w:gridCol w:w="4786"/>
        <w:gridCol w:w="4783"/>
      </w:tblGrid>
      <w:tr w:rsidR="00C65F46" w:rsidRPr="00C65F46" w:rsidTr="00D07146">
        <w:tc>
          <w:tcPr>
            <w:tcW w:w="4786" w:type="dxa"/>
          </w:tcPr>
          <w:p w:rsidR="00C65F46" w:rsidRPr="00C65F46" w:rsidRDefault="00C65F46" w:rsidP="00C65F46">
            <w:pPr>
              <w:spacing w:after="0" w:line="240" w:lineRule="auto"/>
              <w:jc w:val="center"/>
              <w:rPr>
                <w:rFonts w:ascii="Times New Roman" w:hAnsi="Times New Roman" w:cs="Times New Roman"/>
                <w:snapToGrid w:val="0"/>
                <w:sz w:val="28"/>
                <w:szCs w:val="28"/>
              </w:rPr>
            </w:pPr>
            <w:r w:rsidRPr="00C65F46">
              <w:rPr>
                <w:rFonts w:ascii="Times New Roman" w:hAnsi="Times New Roman" w:cs="Times New Roman"/>
                <w:b/>
                <w:bCs/>
                <w:snapToGrid w:val="0"/>
                <w:sz w:val="28"/>
                <w:szCs w:val="28"/>
              </w:rPr>
              <w:t xml:space="preserve"> Глава администрации муниципального образования Кимовский район</w:t>
            </w:r>
          </w:p>
        </w:tc>
        <w:tc>
          <w:tcPr>
            <w:tcW w:w="4783" w:type="dxa"/>
          </w:tcPr>
          <w:p w:rsidR="00C65F46" w:rsidRPr="00C65F46" w:rsidRDefault="00C65F46" w:rsidP="00C65F46">
            <w:pPr>
              <w:spacing w:after="0" w:line="240" w:lineRule="auto"/>
              <w:ind w:firstLine="709"/>
              <w:jc w:val="right"/>
              <w:rPr>
                <w:rFonts w:ascii="Times New Roman" w:hAnsi="Times New Roman" w:cs="Times New Roman"/>
                <w:b/>
                <w:bCs/>
                <w:snapToGrid w:val="0"/>
                <w:sz w:val="28"/>
                <w:szCs w:val="28"/>
              </w:rPr>
            </w:pPr>
          </w:p>
          <w:p w:rsidR="00C65F46" w:rsidRPr="00C65F46" w:rsidRDefault="00C65F46" w:rsidP="00C65F46">
            <w:pPr>
              <w:spacing w:after="0" w:line="240" w:lineRule="auto"/>
              <w:ind w:firstLine="709"/>
              <w:jc w:val="right"/>
              <w:rPr>
                <w:rFonts w:ascii="Times New Roman" w:hAnsi="Times New Roman" w:cs="Times New Roman"/>
                <w:snapToGrid w:val="0"/>
                <w:sz w:val="28"/>
                <w:szCs w:val="28"/>
              </w:rPr>
            </w:pPr>
            <w:r w:rsidRPr="00C65F46">
              <w:rPr>
                <w:rFonts w:ascii="Times New Roman" w:hAnsi="Times New Roman" w:cs="Times New Roman"/>
                <w:b/>
                <w:bCs/>
                <w:snapToGrid w:val="0"/>
                <w:sz w:val="28"/>
                <w:szCs w:val="28"/>
              </w:rPr>
              <w:t>Э. Л. Фролов</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B52FC0" w:rsidTr="00B52FC0">
        <w:tc>
          <w:tcPr>
            <w:tcW w:w="4898" w:type="dxa"/>
          </w:tcPr>
          <w:p w:rsidR="00B52FC0" w:rsidRDefault="00B52FC0" w:rsidP="00A5758D">
            <w:pPr>
              <w:pStyle w:val="ConsPlusNormal"/>
              <w:spacing w:line="276" w:lineRule="auto"/>
              <w:jc w:val="right"/>
              <w:outlineLvl w:val="0"/>
            </w:pPr>
          </w:p>
        </w:tc>
        <w:tc>
          <w:tcPr>
            <w:tcW w:w="4899" w:type="dxa"/>
          </w:tcPr>
          <w:p w:rsidR="00B52FC0" w:rsidRPr="00D948B6" w:rsidRDefault="00B52FC0" w:rsidP="00D566FF">
            <w:pPr>
              <w:pStyle w:val="ConsPlusNormal"/>
              <w:jc w:val="center"/>
              <w:outlineLvl w:val="0"/>
              <w:rPr>
                <w:rFonts w:ascii="Times New Roman" w:hAnsi="Times New Roman" w:cs="Times New Roman"/>
                <w:sz w:val="28"/>
                <w:szCs w:val="28"/>
              </w:rPr>
            </w:pPr>
            <w:r w:rsidRPr="00D948B6">
              <w:rPr>
                <w:rFonts w:ascii="Times New Roman" w:hAnsi="Times New Roman" w:cs="Times New Roman"/>
                <w:sz w:val="28"/>
                <w:szCs w:val="28"/>
              </w:rPr>
              <w:t>Приложение</w:t>
            </w:r>
          </w:p>
          <w:p w:rsidR="00B52FC0" w:rsidRPr="00D948B6" w:rsidRDefault="00D566FF" w:rsidP="00D566FF">
            <w:pPr>
              <w:pStyle w:val="ConsPlusNormal"/>
              <w:jc w:val="center"/>
              <w:rPr>
                <w:rFonts w:ascii="Times New Roman" w:hAnsi="Times New Roman" w:cs="Times New Roman"/>
                <w:sz w:val="28"/>
                <w:szCs w:val="28"/>
              </w:rPr>
            </w:pPr>
            <w:r>
              <w:rPr>
                <w:rFonts w:ascii="Times New Roman" w:hAnsi="Times New Roman" w:cs="Times New Roman"/>
                <w:sz w:val="28"/>
                <w:szCs w:val="28"/>
              </w:rPr>
              <w:t>к п</w:t>
            </w:r>
            <w:r w:rsidR="00B52FC0" w:rsidRPr="00D948B6">
              <w:rPr>
                <w:rFonts w:ascii="Times New Roman" w:hAnsi="Times New Roman" w:cs="Times New Roman"/>
                <w:sz w:val="28"/>
                <w:szCs w:val="28"/>
              </w:rPr>
              <w:t>остановлению</w:t>
            </w:r>
          </w:p>
          <w:p w:rsidR="00B52FC0" w:rsidRPr="00D948B6" w:rsidRDefault="00B52FC0" w:rsidP="00D566FF">
            <w:pPr>
              <w:pStyle w:val="ConsPlusNormal"/>
              <w:jc w:val="center"/>
              <w:rPr>
                <w:rFonts w:ascii="Times New Roman" w:hAnsi="Times New Roman" w:cs="Times New Roman"/>
                <w:sz w:val="28"/>
                <w:szCs w:val="28"/>
              </w:rPr>
            </w:pPr>
            <w:r w:rsidRPr="00D948B6">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w:t>
            </w:r>
            <w:r w:rsidR="00D566FF">
              <w:rPr>
                <w:rFonts w:ascii="Times New Roman" w:hAnsi="Times New Roman" w:cs="Times New Roman"/>
                <w:sz w:val="28"/>
                <w:szCs w:val="28"/>
              </w:rPr>
              <w:t xml:space="preserve"> </w:t>
            </w:r>
            <w:r>
              <w:rPr>
                <w:rFonts w:ascii="Times New Roman" w:hAnsi="Times New Roman" w:cs="Times New Roman"/>
                <w:sz w:val="28"/>
                <w:szCs w:val="28"/>
              </w:rPr>
              <w:t>Кимовский район</w:t>
            </w:r>
          </w:p>
          <w:p w:rsidR="00B52FC0" w:rsidRPr="00D948B6" w:rsidRDefault="00B52FC0" w:rsidP="00D566FF">
            <w:pPr>
              <w:pStyle w:val="ConsPlusNormal"/>
              <w:jc w:val="center"/>
              <w:rPr>
                <w:rFonts w:ascii="Times New Roman" w:hAnsi="Times New Roman" w:cs="Times New Roman"/>
                <w:sz w:val="28"/>
                <w:szCs w:val="28"/>
              </w:rPr>
            </w:pPr>
            <w:r w:rsidRPr="00D948B6">
              <w:rPr>
                <w:rFonts w:ascii="Times New Roman" w:hAnsi="Times New Roman" w:cs="Times New Roman"/>
                <w:sz w:val="28"/>
                <w:szCs w:val="28"/>
              </w:rPr>
              <w:t>от __________</w:t>
            </w:r>
            <w:r w:rsidR="00D566FF">
              <w:rPr>
                <w:rFonts w:ascii="Times New Roman" w:hAnsi="Times New Roman" w:cs="Times New Roman"/>
                <w:sz w:val="28"/>
                <w:szCs w:val="28"/>
              </w:rPr>
              <w:t>__</w:t>
            </w:r>
            <w:r w:rsidRPr="00D948B6">
              <w:rPr>
                <w:rFonts w:ascii="Times New Roman" w:hAnsi="Times New Roman" w:cs="Times New Roman"/>
                <w:sz w:val="28"/>
                <w:szCs w:val="28"/>
              </w:rPr>
              <w:t xml:space="preserve"> </w:t>
            </w:r>
            <w:r>
              <w:rPr>
                <w:rFonts w:ascii="Times New Roman" w:hAnsi="Times New Roman" w:cs="Times New Roman"/>
                <w:sz w:val="28"/>
                <w:szCs w:val="28"/>
              </w:rPr>
              <w:t>№</w:t>
            </w:r>
            <w:r w:rsidRPr="00D948B6">
              <w:rPr>
                <w:rFonts w:ascii="Times New Roman" w:hAnsi="Times New Roman" w:cs="Times New Roman"/>
                <w:sz w:val="28"/>
                <w:szCs w:val="28"/>
              </w:rPr>
              <w:t xml:space="preserve"> </w:t>
            </w:r>
            <w:r w:rsidR="00D566FF">
              <w:rPr>
                <w:rFonts w:ascii="Times New Roman" w:hAnsi="Times New Roman" w:cs="Times New Roman"/>
                <w:sz w:val="28"/>
                <w:szCs w:val="28"/>
              </w:rPr>
              <w:t>____</w:t>
            </w:r>
          </w:p>
          <w:p w:rsidR="00B52FC0" w:rsidRDefault="00B52FC0" w:rsidP="00A5758D">
            <w:pPr>
              <w:pStyle w:val="ConsPlusNormal"/>
              <w:spacing w:line="276" w:lineRule="auto"/>
              <w:jc w:val="center"/>
              <w:outlineLvl w:val="0"/>
            </w:pPr>
          </w:p>
        </w:tc>
      </w:tr>
    </w:tbl>
    <w:p w:rsidR="00B52FC0" w:rsidRDefault="00B52FC0" w:rsidP="00A5758D">
      <w:pPr>
        <w:pStyle w:val="ConsPlusNormal"/>
        <w:spacing w:line="276" w:lineRule="auto"/>
        <w:jc w:val="right"/>
        <w:outlineLvl w:val="0"/>
      </w:pPr>
    </w:p>
    <w:p w:rsidR="002E0539" w:rsidRPr="00D948B6" w:rsidRDefault="002E0539" w:rsidP="00A5758D">
      <w:pPr>
        <w:pStyle w:val="ConsPlusNormal"/>
        <w:spacing w:line="276" w:lineRule="auto"/>
        <w:jc w:val="right"/>
        <w:outlineLvl w:val="0"/>
        <w:rPr>
          <w:rFonts w:ascii="Times New Roman" w:hAnsi="Times New Roman" w:cs="Times New Roman"/>
          <w:sz w:val="28"/>
          <w:szCs w:val="28"/>
        </w:rPr>
      </w:pPr>
    </w:p>
    <w:p w:rsidR="00F01786" w:rsidRPr="00D948B6" w:rsidRDefault="00F01786" w:rsidP="00D566FF">
      <w:pPr>
        <w:pStyle w:val="ConsPlusTitle"/>
        <w:jc w:val="center"/>
        <w:rPr>
          <w:rFonts w:ascii="Times New Roman" w:hAnsi="Times New Roman" w:cs="Times New Roman"/>
          <w:sz w:val="28"/>
          <w:szCs w:val="28"/>
        </w:rPr>
      </w:pPr>
      <w:bookmarkStart w:id="1" w:name="P31"/>
      <w:bookmarkEnd w:id="1"/>
      <w:r w:rsidRPr="00D948B6">
        <w:rPr>
          <w:rFonts w:ascii="Times New Roman" w:hAnsi="Times New Roman" w:cs="Times New Roman"/>
          <w:sz w:val="28"/>
          <w:szCs w:val="28"/>
        </w:rPr>
        <w:t>АДМИНИСТРАТИВНЫЙ РЕГЛАМЕНТ</w:t>
      </w:r>
    </w:p>
    <w:p w:rsidR="00F01786" w:rsidRPr="00D948B6" w:rsidRDefault="00D566FF" w:rsidP="00D566F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исполнения муниципальной функции «Осуществление муниципального контроля в области торговой деятельности на территории муниципального образования Кимовский район» </w:t>
      </w:r>
    </w:p>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Default="00F01786" w:rsidP="00D566FF">
      <w:pPr>
        <w:pStyle w:val="ConsPlusNormal"/>
        <w:spacing w:line="276" w:lineRule="auto"/>
        <w:jc w:val="center"/>
        <w:outlineLvl w:val="1"/>
        <w:rPr>
          <w:rFonts w:ascii="Times New Roman" w:hAnsi="Times New Roman" w:cs="Times New Roman"/>
          <w:b/>
          <w:sz w:val="28"/>
          <w:szCs w:val="28"/>
        </w:rPr>
      </w:pPr>
      <w:r w:rsidRPr="00D566FF">
        <w:rPr>
          <w:rFonts w:ascii="Times New Roman" w:hAnsi="Times New Roman" w:cs="Times New Roman"/>
          <w:b/>
          <w:sz w:val="28"/>
          <w:szCs w:val="28"/>
        </w:rPr>
        <w:t>I. Общие положения</w:t>
      </w:r>
    </w:p>
    <w:p w:rsidR="00E6132F" w:rsidRPr="00D948B6" w:rsidRDefault="00E6132F" w:rsidP="00D566FF">
      <w:pPr>
        <w:pStyle w:val="ConsPlusNormal"/>
        <w:spacing w:line="276" w:lineRule="auto"/>
        <w:jc w:val="center"/>
        <w:outlineLvl w:val="1"/>
        <w:rPr>
          <w:rFonts w:ascii="Times New Roman" w:hAnsi="Times New Roman" w:cs="Times New Roman"/>
          <w:sz w:val="28"/>
          <w:szCs w:val="28"/>
        </w:rPr>
      </w:pP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 Административный регламент ис</w:t>
      </w:r>
      <w:r w:rsidR="00B52FC0">
        <w:rPr>
          <w:rFonts w:ascii="Times New Roman" w:hAnsi="Times New Roman" w:cs="Times New Roman"/>
          <w:sz w:val="28"/>
          <w:szCs w:val="28"/>
        </w:rPr>
        <w:t>полнения муниципальной функции «</w:t>
      </w:r>
      <w:r w:rsidRPr="00D948B6">
        <w:rPr>
          <w:rFonts w:ascii="Times New Roman" w:hAnsi="Times New Roman" w:cs="Times New Roman"/>
          <w:sz w:val="28"/>
          <w:szCs w:val="28"/>
        </w:rPr>
        <w:t xml:space="preserve">Осуществление муниципального контроля в области торговой деятельности на территории муниципального образования </w:t>
      </w:r>
      <w:r w:rsidR="00A474A3" w:rsidRPr="00D948B6">
        <w:rPr>
          <w:rFonts w:ascii="Times New Roman" w:hAnsi="Times New Roman" w:cs="Times New Roman"/>
          <w:sz w:val="28"/>
          <w:szCs w:val="28"/>
        </w:rPr>
        <w:t>Кимовский район</w:t>
      </w:r>
      <w:r w:rsidR="00B52FC0">
        <w:rPr>
          <w:rFonts w:ascii="Times New Roman" w:hAnsi="Times New Roman" w:cs="Times New Roman"/>
          <w:sz w:val="28"/>
          <w:szCs w:val="28"/>
        </w:rPr>
        <w:t>»</w:t>
      </w:r>
      <w:r w:rsidRPr="00D948B6">
        <w:rPr>
          <w:rFonts w:ascii="Times New Roman" w:hAnsi="Times New Roman" w:cs="Times New Roman"/>
          <w:sz w:val="28"/>
          <w:szCs w:val="28"/>
        </w:rPr>
        <w:t xml:space="preserve"> (далее - Административный регламент и муниципальная функция соответственно) разработан в целях исполнения действующего законодательства в отношении проведения проверок при осуществлении муниципального контроля в области торговой деятельности на территории муниципального образования </w:t>
      </w:r>
      <w:r w:rsidR="002E0539" w:rsidRPr="00D948B6">
        <w:rPr>
          <w:rFonts w:ascii="Times New Roman" w:hAnsi="Times New Roman" w:cs="Times New Roman"/>
          <w:sz w:val="28"/>
          <w:szCs w:val="28"/>
        </w:rPr>
        <w:t>Кимовский район</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1.1. Муниципальная функция исполняется в отношении организаций независимо от их организационно-правовых форм и индивидуальных предпринимателей, осуществляющих торговую деятельность на территории муниципального образования </w:t>
      </w:r>
      <w:r w:rsidR="00A474A3" w:rsidRPr="00D948B6">
        <w:rPr>
          <w:rFonts w:ascii="Times New Roman" w:hAnsi="Times New Roman" w:cs="Times New Roman"/>
          <w:sz w:val="28"/>
          <w:szCs w:val="28"/>
        </w:rPr>
        <w:t>Кимовский район</w:t>
      </w:r>
      <w:r w:rsidRPr="00D948B6">
        <w:rPr>
          <w:rFonts w:ascii="Times New Roman" w:hAnsi="Times New Roman" w:cs="Times New Roman"/>
          <w:sz w:val="28"/>
          <w:szCs w:val="28"/>
        </w:rPr>
        <w:t xml:space="preserve"> (далее - хозяйствующие субъекты, проверяемые лица).</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 Блок-схема исполнения муниципальной функции приведена в приложении к Административному регламенту.</w:t>
      </w:r>
    </w:p>
    <w:p w:rsidR="00F01786" w:rsidRPr="00D948B6" w:rsidRDefault="00F01786" w:rsidP="00D566FF">
      <w:pPr>
        <w:pStyle w:val="ConsPlusNormal"/>
        <w:ind w:firstLine="709"/>
        <w:jc w:val="both"/>
        <w:rPr>
          <w:rFonts w:ascii="Times New Roman" w:hAnsi="Times New Roman" w:cs="Times New Roman"/>
          <w:b/>
          <w:sz w:val="28"/>
          <w:szCs w:val="28"/>
        </w:rPr>
      </w:pPr>
      <w:r w:rsidRPr="00D948B6">
        <w:rPr>
          <w:rFonts w:ascii="Times New Roman" w:hAnsi="Times New Roman" w:cs="Times New Roman"/>
          <w:sz w:val="28"/>
          <w:szCs w:val="28"/>
        </w:rPr>
        <w:t xml:space="preserve">2. Проведение проверок при осуществлении муниципального контроля в области торговой деятельности на территории муниципального образования </w:t>
      </w:r>
      <w:r w:rsidR="00A474A3" w:rsidRPr="00D948B6">
        <w:rPr>
          <w:rFonts w:ascii="Times New Roman" w:hAnsi="Times New Roman" w:cs="Times New Roman"/>
          <w:sz w:val="28"/>
          <w:szCs w:val="28"/>
        </w:rPr>
        <w:t>Кимовский район</w:t>
      </w:r>
      <w:r w:rsidRPr="00D948B6">
        <w:rPr>
          <w:rFonts w:ascii="Times New Roman" w:hAnsi="Times New Roman" w:cs="Times New Roman"/>
          <w:sz w:val="28"/>
          <w:szCs w:val="28"/>
        </w:rPr>
        <w:t xml:space="preserve"> (далее - проведение проверок и муниципальный контроль соответственно) осуществляется уполномоченным органом администрации </w:t>
      </w:r>
      <w:r w:rsidR="00A474A3" w:rsidRPr="00D948B6">
        <w:rPr>
          <w:rFonts w:ascii="Times New Roman" w:hAnsi="Times New Roman" w:cs="Times New Roman"/>
          <w:sz w:val="28"/>
          <w:szCs w:val="28"/>
        </w:rPr>
        <w:t>–</w:t>
      </w:r>
      <w:r w:rsidRPr="00D948B6">
        <w:rPr>
          <w:rFonts w:ascii="Times New Roman" w:hAnsi="Times New Roman" w:cs="Times New Roman"/>
          <w:sz w:val="28"/>
          <w:szCs w:val="28"/>
        </w:rPr>
        <w:t xml:space="preserve"> </w:t>
      </w:r>
      <w:r w:rsidR="00A474A3" w:rsidRPr="00D948B6">
        <w:rPr>
          <w:rFonts w:ascii="Times New Roman" w:hAnsi="Times New Roman" w:cs="Times New Roman"/>
          <w:sz w:val="28"/>
          <w:szCs w:val="28"/>
        </w:rPr>
        <w:t>сектором по правовой работе</w:t>
      </w:r>
      <w:r w:rsidRPr="00D948B6">
        <w:rPr>
          <w:rFonts w:ascii="Times New Roman" w:hAnsi="Times New Roman" w:cs="Times New Roman"/>
          <w:b/>
          <w:sz w:val="28"/>
          <w:szCs w:val="28"/>
        </w:rPr>
        <w:t xml:space="preserve"> </w:t>
      </w:r>
      <w:r w:rsidRPr="00D948B6">
        <w:rPr>
          <w:rFonts w:ascii="Times New Roman" w:hAnsi="Times New Roman" w:cs="Times New Roman"/>
          <w:sz w:val="28"/>
          <w:szCs w:val="28"/>
        </w:rPr>
        <w:t xml:space="preserve">(далее - </w:t>
      </w:r>
      <w:r w:rsidR="00A474A3" w:rsidRPr="00D948B6">
        <w:rPr>
          <w:rFonts w:ascii="Times New Roman" w:hAnsi="Times New Roman" w:cs="Times New Roman"/>
          <w:sz w:val="28"/>
          <w:szCs w:val="28"/>
        </w:rPr>
        <w:t>сектор</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 Правовыми основаниями для исполнения муниципальной функции являются:</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w:t>
      </w:r>
      <w:hyperlink r:id="rId11" w:history="1">
        <w:r w:rsidRPr="00E6132F">
          <w:rPr>
            <w:rFonts w:ascii="Times New Roman" w:hAnsi="Times New Roman" w:cs="Times New Roman"/>
            <w:color w:val="000000" w:themeColor="text1"/>
            <w:sz w:val="28"/>
            <w:szCs w:val="28"/>
          </w:rPr>
          <w:t>Конституция</w:t>
        </w:r>
      </w:hyperlink>
      <w:r w:rsidRPr="00D948B6">
        <w:rPr>
          <w:rFonts w:ascii="Times New Roman" w:hAnsi="Times New Roman" w:cs="Times New Roman"/>
          <w:sz w:val="28"/>
          <w:szCs w:val="28"/>
        </w:rPr>
        <w:t xml:space="preserve"> Российской Федерации (Российская газета, 25.12.1993,</w:t>
      </w:r>
      <w:r w:rsidR="00B52FC0">
        <w:rPr>
          <w:rFonts w:ascii="Times New Roman" w:hAnsi="Times New Roman" w:cs="Times New Roman"/>
          <w:sz w:val="28"/>
          <w:szCs w:val="28"/>
        </w:rPr>
        <w:t xml:space="preserve">                   №</w:t>
      </w:r>
      <w:r w:rsidRPr="00D948B6">
        <w:rPr>
          <w:rFonts w:ascii="Times New Roman" w:hAnsi="Times New Roman" w:cs="Times New Roman"/>
          <w:sz w:val="28"/>
          <w:szCs w:val="28"/>
        </w:rPr>
        <w:t xml:space="preserve"> 237);</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Гражданский </w:t>
      </w:r>
      <w:hyperlink r:id="rId12" w:history="1">
        <w:r w:rsidRPr="00E6132F">
          <w:rPr>
            <w:rFonts w:ascii="Times New Roman" w:hAnsi="Times New Roman" w:cs="Times New Roman"/>
            <w:color w:val="000000" w:themeColor="text1"/>
            <w:sz w:val="28"/>
            <w:szCs w:val="28"/>
          </w:rPr>
          <w:t>кодекс</w:t>
        </w:r>
      </w:hyperlink>
      <w:r w:rsidRPr="00D948B6">
        <w:rPr>
          <w:rFonts w:ascii="Times New Roman" w:hAnsi="Times New Roman" w:cs="Times New Roman"/>
          <w:sz w:val="28"/>
          <w:szCs w:val="28"/>
        </w:rPr>
        <w:t xml:space="preserve"> Российской Федераци</w:t>
      </w:r>
      <w:r w:rsidR="00B52FC0">
        <w:rPr>
          <w:rFonts w:ascii="Times New Roman" w:hAnsi="Times New Roman" w:cs="Times New Roman"/>
          <w:sz w:val="28"/>
          <w:szCs w:val="28"/>
        </w:rPr>
        <w:t>и (часть вторая) от 26.01.1996 №</w:t>
      </w:r>
      <w:r w:rsidRPr="00D948B6">
        <w:rPr>
          <w:rFonts w:ascii="Times New Roman" w:hAnsi="Times New Roman" w:cs="Times New Roman"/>
          <w:sz w:val="28"/>
          <w:szCs w:val="28"/>
        </w:rPr>
        <w:t xml:space="preserve"> 14-ФЗ (Собрание за</w:t>
      </w:r>
      <w:r w:rsidR="00B52FC0">
        <w:rPr>
          <w:rFonts w:ascii="Times New Roman" w:hAnsi="Times New Roman" w:cs="Times New Roman"/>
          <w:sz w:val="28"/>
          <w:szCs w:val="28"/>
        </w:rPr>
        <w:t>конодательства РФ, 29.01.1996, №</w:t>
      </w:r>
      <w:r w:rsidRPr="00D948B6">
        <w:rPr>
          <w:rFonts w:ascii="Times New Roman" w:hAnsi="Times New Roman" w:cs="Times New Roman"/>
          <w:sz w:val="28"/>
          <w:szCs w:val="28"/>
        </w:rPr>
        <w:t xml:space="preserve"> 5, ст. 410);</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w:t>
      </w:r>
      <w:hyperlink r:id="rId13" w:history="1">
        <w:r w:rsidRPr="00E6132F">
          <w:rPr>
            <w:rFonts w:ascii="Times New Roman" w:hAnsi="Times New Roman" w:cs="Times New Roman"/>
            <w:color w:val="000000" w:themeColor="text1"/>
            <w:sz w:val="28"/>
            <w:szCs w:val="28"/>
          </w:rPr>
          <w:t>Кодекс</w:t>
        </w:r>
      </w:hyperlink>
      <w:r w:rsidRPr="00E6132F">
        <w:rPr>
          <w:rFonts w:ascii="Times New Roman" w:hAnsi="Times New Roman" w:cs="Times New Roman"/>
          <w:color w:val="000000" w:themeColor="text1"/>
          <w:sz w:val="28"/>
          <w:szCs w:val="28"/>
        </w:rPr>
        <w:t xml:space="preserve"> </w:t>
      </w:r>
      <w:r w:rsidRPr="00D948B6">
        <w:rPr>
          <w:rFonts w:ascii="Times New Roman" w:hAnsi="Times New Roman" w:cs="Times New Roman"/>
          <w:sz w:val="28"/>
          <w:szCs w:val="28"/>
        </w:rPr>
        <w:t xml:space="preserve">Российской Федерации об административных правонарушениях от 30.12.2001 </w:t>
      </w:r>
      <w:r w:rsidR="00B52FC0">
        <w:rPr>
          <w:rFonts w:ascii="Times New Roman" w:hAnsi="Times New Roman" w:cs="Times New Roman"/>
          <w:sz w:val="28"/>
          <w:szCs w:val="28"/>
        </w:rPr>
        <w:t>№</w:t>
      </w:r>
      <w:r w:rsidRPr="00D948B6">
        <w:rPr>
          <w:rFonts w:ascii="Times New Roman" w:hAnsi="Times New Roman" w:cs="Times New Roman"/>
          <w:sz w:val="28"/>
          <w:szCs w:val="28"/>
        </w:rPr>
        <w:t xml:space="preserve"> 195-ФЗ (Собрание за</w:t>
      </w:r>
      <w:r w:rsidR="00B52FC0">
        <w:rPr>
          <w:rFonts w:ascii="Times New Roman" w:hAnsi="Times New Roman" w:cs="Times New Roman"/>
          <w:sz w:val="28"/>
          <w:szCs w:val="28"/>
        </w:rPr>
        <w:t>конодательства РФ, 07.01.2002, №</w:t>
      </w:r>
      <w:r w:rsidRPr="00D948B6">
        <w:rPr>
          <w:rFonts w:ascii="Times New Roman" w:hAnsi="Times New Roman" w:cs="Times New Roman"/>
          <w:sz w:val="28"/>
          <w:szCs w:val="28"/>
        </w:rPr>
        <w:t xml:space="preserve"> 1 (ч. 1), ст. 1);</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lastRenderedPageBreak/>
        <w:t xml:space="preserve">- Федеральный </w:t>
      </w:r>
      <w:hyperlink r:id="rId14" w:history="1">
        <w:r w:rsidRPr="00E6132F">
          <w:rPr>
            <w:rFonts w:ascii="Times New Roman" w:hAnsi="Times New Roman" w:cs="Times New Roman"/>
            <w:color w:val="000000" w:themeColor="text1"/>
            <w:sz w:val="28"/>
            <w:szCs w:val="28"/>
          </w:rPr>
          <w:t>закон</w:t>
        </w:r>
      </w:hyperlink>
      <w:r w:rsidR="00B52FC0">
        <w:rPr>
          <w:rFonts w:ascii="Times New Roman" w:hAnsi="Times New Roman" w:cs="Times New Roman"/>
          <w:sz w:val="28"/>
          <w:szCs w:val="28"/>
        </w:rPr>
        <w:t xml:space="preserve"> от 28.12.2009 № 381-ФЗ «</w:t>
      </w:r>
      <w:r w:rsidRPr="00D948B6">
        <w:rPr>
          <w:rFonts w:ascii="Times New Roman" w:hAnsi="Times New Roman" w:cs="Times New Roman"/>
          <w:sz w:val="28"/>
          <w:szCs w:val="28"/>
        </w:rPr>
        <w:t>Об основах государственного регулирования торговой деят</w:t>
      </w:r>
      <w:r w:rsidR="00B52FC0">
        <w:rPr>
          <w:rFonts w:ascii="Times New Roman" w:hAnsi="Times New Roman" w:cs="Times New Roman"/>
          <w:sz w:val="28"/>
          <w:szCs w:val="28"/>
        </w:rPr>
        <w:t>ельности в Российской Федерации»</w:t>
      </w:r>
      <w:r w:rsidRPr="00D948B6">
        <w:rPr>
          <w:rFonts w:ascii="Times New Roman" w:hAnsi="Times New Roman" w:cs="Times New Roman"/>
          <w:sz w:val="28"/>
          <w:szCs w:val="28"/>
        </w:rPr>
        <w:t xml:space="preserve"> (Собрание за</w:t>
      </w:r>
      <w:r w:rsidR="00B52FC0">
        <w:rPr>
          <w:rFonts w:ascii="Times New Roman" w:hAnsi="Times New Roman" w:cs="Times New Roman"/>
          <w:sz w:val="28"/>
          <w:szCs w:val="28"/>
        </w:rPr>
        <w:t>конодательства РФ, 04.01.2010, №</w:t>
      </w:r>
      <w:r w:rsidRPr="00D948B6">
        <w:rPr>
          <w:rFonts w:ascii="Times New Roman" w:hAnsi="Times New Roman" w:cs="Times New Roman"/>
          <w:sz w:val="28"/>
          <w:szCs w:val="28"/>
        </w:rPr>
        <w:t xml:space="preserve"> 1, ст. 2);</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Федеральный </w:t>
      </w:r>
      <w:hyperlink r:id="rId15" w:history="1">
        <w:r w:rsidRPr="00E6132F">
          <w:rPr>
            <w:rFonts w:ascii="Times New Roman" w:hAnsi="Times New Roman" w:cs="Times New Roman"/>
            <w:color w:val="000000" w:themeColor="text1"/>
            <w:sz w:val="28"/>
            <w:szCs w:val="28"/>
          </w:rPr>
          <w:t>закон</w:t>
        </w:r>
      </w:hyperlink>
      <w:r w:rsidR="00B52FC0">
        <w:rPr>
          <w:rFonts w:ascii="Times New Roman" w:hAnsi="Times New Roman" w:cs="Times New Roman"/>
          <w:sz w:val="28"/>
          <w:szCs w:val="28"/>
        </w:rPr>
        <w:t xml:space="preserve"> от 06.10.2003 № 131-ФЗ «</w:t>
      </w:r>
      <w:r w:rsidRPr="00D948B6">
        <w:rPr>
          <w:rFonts w:ascii="Times New Roman" w:hAnsi="Times New Roman" w:cs="Times New Roman"/>
          <w:sz w:val="28"/>
          <w:szCs w:val="28"/>
        </w:rPr>
        <w:t>Об общих принципах организации местного самоуп</w:t>
      </w:r>
      <w:r w:rsidR="00B52FC0">
        <w:rPr>
          <w:rFonts w:ascii="Times New Roman" w:hAnsi="Times New Roman" w:cs="Times New Roman"/>
          <w:sz w:val="28"/>
          <w:szCs w:val="28"/>
        </w:rPr>
        <w:t>равления в Российской Федерации»</w:t>
      </w:r>
      <w:r w:rsidRPr="00D948B6">
        <w:rPr>
          <w:rFonts w:ascii="Times New Roman" w:hAnsi="Times New Roman" w:cs="Times New Roman"/>
          <w:sz w:val="28"/>
          <w:szCs w:val="28"/>
        </w:rPr>
        <w:t xml:space="preserve"> (Собрание законодательства Рос</w:t>
      </w:r>
      <w:r w:rsidR="00B52FC0">
        <w:rPr>
          <w:rFonts w:ascii="Times New Roman" w:hAnsi="Times New Roman" w:cs="Times New Roman"/>
          <w:sz w:val="28"/>
          <w:szCs w:val="28"/>
        </w:rPr>
        <w:t>сийской Федерации, 06.10.2003, №</w:t>
      </w:r>
      <w:r w:rsidRPr="00D948B6">
        <w:rPr>
          <w:rFonts w:ascii="Times New Roman" w:hAnsi="Times New Roman" w:cs="Times New Roman"/>
          <w:sz w:val="28"/>
          <w:szCs w:val="28"/>
        </w:rPr>
        <w:t xml:space="preserve"> 40, ст. 3822);</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Федеральный </w:t>
      </w:r>
      <w:hyperlink r:id="rId16" w:history="1">
        <w:r w:rsidRPr="00E6132F">
          <w:rPr>
            <w:rFonts w:ascii="Times New Roman" w:hAnsi="Times New Roman" w:cs="Times New Roman"/>
            <w:color w:val="000000" w:themeColor="text1"/>
            <w:sz w:val="28"/>
            <w:szCs w:val="28"/>
          </w:rPr>
          <w:t>закон</w:t>
        </w:r>
      </w:hyperlink>
      <w:r w:rsidR="00B52FC0">
        <w:rPr>
          <w:rFonts w:ascii="Times New Roman" w:hAnsi="Times New Roman" w:cs="Times New Roman"/>
          <w:sz w:val="28"/>
          <w:szCs w:val="28"/>
        </w:rPr>
        <w:t xml:space="preserve"> от 26.12.2008 № 294-ФЗ «</w:t>
      </w:r>
      <w:r w:rsidRPr="00D948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B52FC0">
        <w:rPr>
          <w:rFonts w:ascii="Times New Roman" w:hAnsi="Times New Roman" w:cs="Times New Roman"/>
          <w:sz w:val="28"/>
          <w:szCs w:val="28"/>
        </w:rPr>
        <w:t>зора) и муниципального контроля»</w:t>
      </w:r>
      <w:r w:rsidRPr="00D948B6">
        <w:rPr>
          <w:rFonts w:ascii="Times New Roman" w:hAnsi="Times New Roman" w:cs="Times New Roman"/>
          <w:sz w:val="28"/>
          <w:szCs w:val="28"/>
        </w:rPr>
        <w:t xml:space="preserve"> (Собрание законодательства Рос</w:t>
      </w:r>
      <w:r w:rsidR="00B52FC0">
        <w:rPr>
          <w:rFonts w:ascii="Times New Roman" w:hAnsi="Times New Roman" w:cs="Times New Roman"/>
          <w:sz w:val="28"/>
          <w:szCs w:val="28"/>
        </w:rPr>
        <w:t>сийской Федерации, 29.12.2008, №</w:t>
      </w:r>
      <w:r w:rsidRPr="00D948B6">
        <w:rPr>
          <w:rFonts w:ascii="Times New Roman" w:hAnsi="Times New Roman" w:cs="Times New Roman"/>
          <w:sz w:val="28"/>
          <w:szCs w:val="28"/>
        </w:rPr>
        <w:t xml:space="preserve"> 52 (часть 1), ст. 6249);</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w:t>
      </w:r>
      <w:hyperlink r:id="rId17" w:history="1">
        <w:r w:rsidRPr="00E6132F">
          <w:rPr>
            <w:rFonts w:ascii="Times New Roman" w:hAnsi="Times New Roman" w:cs="Times New Roman"/>
            <w:color w:val="000000" w:themeColor="text1"/>
            <w:sz w:val="28"/>
            <w:szCs w:val="28"/>
          </w:rPr>
          <w:t>Приказ</w:t>
        </w:r>
      </w:hyperlink>
      <w:r w:rsidRPr="00D948B6">
        <w:rPr>
          <w:rFonts w:ascii="Times New Roman" w:hAnsi="Times New Roman" w:cs="Times New Roman"/>
          <w:sz w:val="28"/>
          <w:szCs w:val="28"/>
        </w:rPr>
        <w:t xml:space="preserve"> Минэкономразвития Российской Федерации от 30.04.2009 </w:t>
      </w:r>
      <w:r w:rsidR="00B52FC0">
        <w:rPr>
          <w:rFonts w:ascii="Times New Roman" w:hAnsi="Times New Roman" w:cs="Times New Roman"/>
          <w:sz w:val="28"/>
          <w:szCs w:val="28"/>
        </w:rPr>
        <w:t>№</w:t>
      </w:r>
      <w:r w:rsidR="00D566FF">
        <w:rPr>
          <w:rFonts w:ascii="Times New Roman" w:hAnsi="Times New Roman" w:cs="Times New Roman"/>
          <w:sz w:val="28"/>
          <w:szCs w:val="28"/>
        </w:rPr>
        <w:t xml:space="preserve"> 141 «</w:t>
      </w:r>
      <w:r w:rsidRPr="00D948B6">
        <w:rPr>
          <w:rFonts w:ascii="Times New Roman" w:hAnsi="Times New Roman" w:cs="Times New Roman"/>
          <w:sz w:val="28"/>
          <w:szCs w:val="28"/>
        </w:rPr>
        <w:t>О реализации</w:t>
      </w:r>
      <w:r w:rsidR="00D566FF">
        <w:rPr>
          <w:rFonts w:ascii="Times New Roman" w:hAnsi="Times New Roman" w:cs="Times New Roman"/>
          <w:sz w:val="28"/>
          <w:szCs w:val="28"/>
        </w:rPr>
        <w:t xml:space="preserve"> положений Федерального закона «</w:t>
      </w:r>
      <w:r w:rsidRPr="00D948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w:t>
      </w:r>
      <w:r w:rsidR="00D566FF">
        <w:rPr>
          <w:rFonts w:ascii="Times New Roman" w:hAnsi="Times New Roman" w:cs="Times New Roman"/>
          <w:sz w:val="28"/>
          <w:szCs w:val="28"/>
        </w:rPr>
        <w:t xml:space="preserve"> контроля»</w:t>
      </w:r>
      <w:r w:rsidRPr="00D948B6">
        <w:rPr>
          <w:rFonts w:ascii="Times New Roman" w:hAnsi="Times New Roman" w:cs="Times New Roman"/>
          <w:sz w:val="28"/>
          <w:szCs w:val="28"/>
        </w:rPr>
        <w:t xml:space="preserve"> (Российская газета, 14.05.2009, </w:t>
      </w:r>
      <w:r w:rsidR="00B52FC0">
        <w:rPr>
          <w:rFonts w:ascii="Times New Roman" w:hAnsi="Times New Roman" w:cs="Times New Roman"/>
          <w:sz w:val="28"/>
          <w:szCs w:val="28"/>
        </w:rPr>
        <w:t>№</w:t>
      </w:r>
      <w:r w:rsidRPr="00D948B6">
        <w:rPr>
          <w:rFonts w:ascii="Times New Roman" w:hAnsi="Times New Roman" w:cs="Times New Roman"/>
          <w:sz w:val="28"/>
          <w:szCs w:val="28"/>
        </w:rPr>
        <w:t xml:space="preserve"> 85);</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w:t>
      </w:r>
      <w:hyperlink r:id="rId18" w:history="1">
        <w:r w:rsidRPr="00E6132F">
          <w:rPr>
            <w:rFonts w:ascii="Times New Roman" w:hAnsi="Times New Roman" w:cs="Times New Roman"/>
            <w:color w:val="000000" w:themeColor="text1"/>
            <w:sz w:val="28"/>
            <w:szCs w:val="28"/>
          </w:rPr>
          <w:t>Устав</w:t>
        </w:r>
      </w:hyperlink>
      <w:r w:rsidRPr="00D948B6">
        <w:rPr>
          <w:rFonts w:ascii="Times New Roman" w:hAnsi="Times New Roman" w:cs="Times New Roman"/>
          <w:sz w:val="28"/>
          <w:szCs w:val="28"/>
        </w:rPr>
        <w:t xml:space="preserve"> муниципального образования</w:t>
      </w:r>
      <w:r w:rsidR="00E410E0" w:rsidRPr="00D948B6">
        <w:rPr>
          <w:rFonts w:ascii="Times New Roman" w:hAnsi="Times New Roman" w:cs="Times New Roman"/>
          <w:sz w:val="28"/>
          <w:szCs w:val="28"/>
        </w:rPr>
        <w:t xml:space="preserve"> Кимовский район</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4. Предметом регулирования Административного регламента являются правоотношения, возникающие при организации и проведении проверок при осуществлении муниципального контроля в области торговой деятельности на территории муниципального образования </w:t>
      </w:r>
      <w:r w:rsidR="00A474A3" w:rsidRPr="00D948B6">
        <w:rPr>
          <w:rFonts w:ascii="Times New Roman" w:hAnsi="Times New Roman" w:cs="Times New Roman"/>
          <w:sz w:val="28"/>
          <w:szCs w:val="28"/>
        </w:rPr>
        <w:t>Кимовский район.</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4.1. Предметом муниципального контроля 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в области торговой деятельности, а также в сфере отношений, связанных с </w:t>
      </w:r>
      <w:r w:rsidR="00A474A3" w:rsidRPr="00D948B6">
        <w:rPr>
          <w:rFonts w:ascii="Times New Roman" w:hAnsi="Times New Roman" w:cs="Times New Roman"/>
          <w:sz w:val="28"/>
          <w:szCs w:val="28"/>
        </w:rPr>
        <w:t>р</w:t>
      </w:r>
      <w:r w:rsidRPr="00D948B6">
        <w:rPr>
          <w:rFonts w:ascii="Times New Roman" w:hAnsi="Times New Roman" w:cs="Times New Roman"/>
          <w:sz w:val="28"/>
          <w:szCs w:val="28"/>
        </w:rPr>
        <w:t xml:space="preserve">азмещением нестационарных торговых объектов на территории муниципального образования </w:t>
      </w:r>
      <w:r w:rsidR="00A474A3" w:rsidRPr="00D948B6">
        <w:rPr>
          <w:rFonts w:ascii="Times New Roman" w:hAnsi="Times New Roman" w:cs="Times New Roman"/>
          <w:sz w:val="28"/>
          <w:szCs w:val="28"/>
        </w:rPr>
        <w:t>Кимовский район</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4.2. Предметом проверок является контроль за:</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а) соблюдением хозяйствующими субъектами требований, установленных муниципальными нормативными правовыми актами в области торговой деятельности;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б) деятельностью хозяйствующих субъектов по размещению нестационарных торговых объектов на территории </w:t>
      </w:r>
      <w:r w:rsidR="00A474A3" w:rsidRPr="00D948B6">
        <w:rPr>
          <w:rFonts w:ascii="Times New Roman" w:hAnsi="Times New Roman" w:cs="Times New Roman"/>
          <w:sz w:val="28"/>
          <w:szCs w:val="28"/>
        </w:rPr>
        <w:t>Кимовского района</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5. Проведение проверок при осуществлении муниципального контроля осущес</w:t>
      </w:r>
      <w:r w:rsidR="00A474A3" w:rsidRPr="00D948B6">
        <w:rPr>
          <w:rFonts w:ascii="Times New Roman" w:hAnsi="Times New Roman" w:cs="Times New Roman"/>
          <w:sz w:val="28"/>
          <w:szCs w:val="28"/>
        </w:rPr>
        <w:t>твляется уполномоченными лицами</w:t>
      </w:r>
      <w:r w:rsidRPr="00D948B6">
        <w:rPr>
          <w:rFonts w:ascii="Times New Roman" w:hAnsi="Times New Roman" w:cs="Times New Roman"/>
          <w:sz w:val="28"/>
          <w:szCs w:val="28"/>
        </w:rPr>
        <w:t xml:space="preserve"> (далее - уполномоченные лица).</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6. Уполномоченные лица в порядке, установленном законодательством Российской Федерации, имеют право:</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запрашивать и получать на основании мотивированных письменных запросов от хозяйствующих субъектов информацию и документы, необходимые в ходе проведения проверки;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беспрепятственно по предъявлении служебного удостоверения и копии распоряжения о назначении проверки посещать места осуществления торговли;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выдавать хозяйствующим субъектам предписания об устранении выявленных нарушений обязательных требований;</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lastRenderedPageBreak/>
        <w:t>- направлять в уполномоченные органы государственной власти информацию о выявленных нарушениях для рассмотрения и принятия мер в целях устранения нарушений в пределах компетенции указанных органов;</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w:t>
      </w:r>
      <w:r w:rsidR="00A474A3" w:rsidRPr="00D948B6">
        <w:rPr>
          <w:rFonts w:ascii="Times New Roman" w:hAnsi="Times New Roman" w:cs="Times New Roman"/>
          <w:sz w:val="28"/>
          <w:szCs w:val="28"/>
        </w:rPr>
        <w:t xml:space="preserve"> </w:t>
      </w:r>
      <w:r w:rsidRPr="00D948B6">
        <w:rPr>
          <w:rFonts w:ascii="Times New Roman" w:hAnsi="Times New Roman" w:cs="Times New Roman"/>
          <w:sz w:val="28"/>
          <w:szCs w:val="28"/>
        </w:rPr>
        <w:t>административных дел.</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7. Уполномоченные лица при проведении проверки обязаны:</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соблюдать законодательство Российской Федерации, права и законные интересы хозяйствующих субъектов, проверка которых проводится;</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b/>
          <w:sz w:val="28"/>
          <w:szCs w:val="28"/>
        </w:rPr>
        <w:t xml:space="preserve">- </w:t>
      </w:r>
      <w:r w:rsidRPr="00D948B6">
        <w:rPr>
          <w:rFonts w:ascii="Times New Roman" w:hAnsi="Times New Roman" w:cs="Times New Roman"/>
          <w:sz w:val="28"/>
          <w:szCs w:val="28"/>
        </w:rPr>
        <w:t>проводить проверку на основании распоряжения о ее проведении в соответствии с ее назначением;</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и в случае, предусмотренном </w:t>
      </w:r>
      <w:hyperlink r:id="rId19" w:history="1">
        <w:r w:rsidRPr="00E6132F">
          <w:rPr>
            <w:rFonts w:ascii="Times New Roman" w:hAnsi="Times New Roman" w:cs="Times New Roman"/>
            <w:color w:val="000000" w:themeColor="text1"/>
            <w:sz w:val="28"/>
            <w:szCs w:val="28"/>
          </w:rPr>
          <w:t>частью 5 статьи 10</w:t>
        </w:r>
      </w:hyperlink>
      <w:r w:rsidRPr="00D948B6">
        <w:rPr>
          <w:rFonts w:ascii="Times New Roman" w:hAnsi="Times New Roman" w:cs="Times New Roman"/>
          <w:sz w:val="28"/>
          <w:szCs w:val="28"/>
        </w:rPr>
        <w:t xml:space="preserve"> Федерального закона от 26.12.2008 </w:t>
      </w:r>
      <w:r w:rsidR="00A5758D">
        <w:rPr>
          <w:rFonts w:ascii="Times New Roman" w:hAnsi="Times New Roman" w:cs="Times New Roman"/>
          <w:sz w:val="28"/>
          <w:szCs w:val="28"/>
        </w:rPr>
        <w:t xml:space="preserve">                  </w:t>
      </w:r>
      <w:r w:rsidR="00B52FC0">
        <w:rPr>
          <w:rFonts w:ascii="Times New Roman" w:hAnsi="Times New Roman" w:cs="Times New Roman"/>
          <w:sz w:val="28"/>
          <w:szCs w:val="28"/>
        </w:rPr>
        <w:t>№</w:t>
      </w:r>
      <w:r w:rsidR="00A5758D">
        <w:rPr>
          <w:rFonts w:ascii="Times New Roman" w:hAnsi="Times New Roman" w:cs="Times New Roman"/>
          <w:sz w:val="28"/>
          <w:szCs w:val="28"/>
        </w:rPr>
        <w:t xml:space="preserve"> 294-ФЗ «</w:t>
      </w:r>
      <w:r w:rsidRPr="00D948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5758D">
        <w:rPr>
          <w:rFonts w:ascii="Times New Roman" w:hAnsi="Times New Roman" w:cs="Times New Roman"/>
          <w:sz w:val="28"/>
          <w:szCs w:val="28"/>
        </w:rPr>
        <w:t>зора) и муниципального контроля»</w:t>
      </w:r>
      <w:r w:rsidRPr="00D948B6">
        <w:rPr>
          <w:rFonts w:ascii="Times New Roman" w:hAnsi="Times New Roman" w:cs="Times New Roman"/>
          <w:sz w:val="28"/>
          <w:szCs w:val="28"/>
        </w:rPr>
        <w:t>, копии документа о согласовании проведения проверки;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хозяйствующего субъекта,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представлять руководителю, иному должностному лицу или уполномоченному представителю хозяйствующего субъекта, его уполномоченному представителю, присутствующим при проведении проверки, информацию и документы, относящиеся к предмету проверки;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знакомить руководителя, иное должностное лицо или уполномоченного представителя хозяйствующего субъекта, его уполномоченного представителя с результатами проверки;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доказывать обоснованность своих действий при их обжаловании </w:t>
      </w:r>
      <w:r w:rsidRPr="00D948B6">
        <w:rPr>
          <w:rFonts w:ascii="Times New Roman" w:hAnsi="Times New Roman" w:cs="Times New Roman"/>
          <w:sz w:val="28"/>
          <w:szCs w:val="28"/>
        </w:rPr>
        <w:lastRenderedPageBreak/>
        <w:t>хозяйствующим субъектом в порядке, установленном законодательством Российской Федерации;</w:t>
      </w:r>
    </w:p>
    <w:p w:rsidR="00F01786" w:rsidRPr="00D948B6" w:rsidRDefault="00A5758D" w:rsidP="00D566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1786" w:rsidRPr="00D948B6">
        <w:rPr>
          <w:rFonts w:ascii="Times New Roman" w:hAnsi="Times New Roman" w:cs="Times New Roman"/>
          <w:sz w:val="28"/>
          <w:szCs w:val="28"/>
        </w:rPr>
        <w:t>соблюдать сроки проведения проверки, установленные законодательством;</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не требовать от хозяйствующего субъекта документы и иные сведения, представление которых не предусмотрено законодательством Российской Федерации;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хозяйствующего субъекта, его уполномоченного представителя ознакомить их с положениями настоящего Административного регламента;</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осуществлять запись о проведенной проверке в журнале учета проверок.</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8. При проведении проверки уполномоченные лица не вправе:</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проверять выполнение требований, установленных муниципальными правовыми</w:t>
      </w:r>
      <w:r w:rsidR="00E410E0" w:rsidRPr="00D948B6">
        <w:rPr>
          <w:rFonts w:ascii="Times New Roman" w:hAnsi="Times New Roman" w:cs="Times New Roman"/>
          <w:sz w:val="28"/>
          <w:szCs w:val="28"/>
        </w:rPr>
        <w:t xml:space="preserve"> актами</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history="1">
        <w:r w:rsidR="00A5758D" w:rsidRPr="00E6132F">
          <w:rPr>
            <w:rFonts w:ascii="Times New Roman" w:hAnsi="Times New Roman" w:cs="Times New Roman"/>
            <w:color w:val="000000" w:themeColor="text1"/>
            <w:sz w:val="28"/>
            <w:szCs w:val="28"/>
          </w:rPr>
          <w:t>подпунктом «б»</w:t>
        </w:r>
        <w:r w:rsidRPr="00E6132F">
          <w:rPr>
            <w:rFonts w:ascii="Times New Roman" w:hAnsi="Times New Roman" w:cs="Times New Roman"/>
            <w:color w:val="000000" w:themeColor="text1"/>
            <w:sz w:val="28"/>
            <w:szCs w:val="28"/>
          </w:rPr>
          <w:t xml:space="preserve"> пункта 2 части 2 статьи 10</w:t>
        </w:r>
      </w:hyperlink>
      <w:r w:rsidRPr="00E6132F">
        <w:rPr>
          <w:rFonts w:ascii="Times New Roman" w:hAnsi="Times New Roman" w:cs="Times New Roman"/>
          <w:color w:val="000000" w:themeColor="text1"/>
          <w:sz w:val="28"/>
          <w:szCs w:val="28"/>
        </w:rPr>
        <w:t xml:space="preserve"> </w:t>
      </w:r>
      <w:r w:rsidRPr="00D948B6">
        <w:rPr>
          <w:rFonts w:ascii="Times New Roman" w:hAnsi="Times New Roman" w:cs="Times New Roman"/>
          <w:sz w:val="28"/>
          <w:szCs w:val="28"/>
        </w:rPr>
        <w:t xml:space="preserve">Федерального закона от 26.12.2008 </w:t>
      </w:r>
      <w:r w:rsidR="00B52FC0">
        <w:rPr>
          <w:rFonts w:ascii="Times New Roman" w:hAnsi="Times New Roman" w:cs="Times New Roman"/>
          <w:sz w:val="28"/>
          <w:szCs w:val="28"/>
        </w:rPr>
        <w:t>№</w:t>
      </w:r>
      <w:r w:rsidR="00A5758D">
        <w:rPr>
          <w:rFonts w:ascii="Times New Roman" w:hAnsi="Times New Roman" w:cs="Times New Roman"/>
          <w:sz w:val="28"/>
          <w:szCs w:val="28"/>
        </w:rPr>
        <w:t xml:space="preserve"> 294-ФЗ                   «</w:t>
      </w:r>
      <w:r w:rsidRPr="00D948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w:t>
      </w:r>
      <w:r w:rsidR="00A5758D">
        <w:rPr>
          <w:rFonts w:ascii="Times New Roman" w:hAnsi="Times New Roman" w:cs="Times New Roman"/>
          <w:sz w:val="28"/>
          <w:szCs w:val="28"/>
        </w:rPr>
        <w:t>пального контроля»</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превышать установленные сроки проведения проверки;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осуществлять выдачу юридическим лицам, индивидуальным </w:t>
      </w:r>
      <w:r w:rsidRPr="00D948B6">
        <w:rPr>
          <w:rFonts w:ascii="Times New Roman" w:hAnsi="Times New Roman" w:cs="Times New Roman"/>
          <w:sz w:val="28"/>
          <w:szCs w:val="28"/>
        </w:rPr>
        <w:lastRenderedPageBreak/>
        <w:t>предпринимателям предписаний или предложений о проведении за их счет мероприятий по контролю.</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9. Руководитель, иное должностное лицо или уполномоченный представитель хозяйствующего субъекта при проведении проверки имеют право:</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получать от уполномоченных лиц информацию, которая относится к предмету проверки и предоставление которой предусмотрено настоящим Административным регламентом;</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8238AB" w:rsidRPr="00D948B6">
        <w:rPr>
          <w:rFonts w:ascii="Times New Roman" w:hAnsi="Times New Roman" w:cs="Times New Roman"/>
          <w:sz w:val="28"/>
          <w:szCs w:val="28"/>
        </w:rPr>
        <w:t>проверяющих должностных лиц</w:t>
      </w:r>
      <w:r w:rsidRPr="00D948B6">
        <w:rPr>
          <w:rFonts w:ascii="Times New Roman" w:hAnsi="Times New Roman" w:cs="Times New Roman"/>
          <w:sz w:val="28"/>
          <w:szCs w:val="28"/>
        </w:rPr>
        <w:t xml:space="preserve"> ;</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обжаловать действия (бездействие) уполномоченных лиц </w:t>
      </w:r>
      <w:r w:rsidR="008238AB" w:rsidRPr="00D948B6">
        <w:rPr>
          <w:rFonts w:ascii="Times New Roman" w:hAnsi="Times New Roman" w:cs="Times New Roman"/>
          <w:sz w:val="28"/>
          <w:szCs w:val="28"/>
        </w:rPr>
        <w:t>сектора</w:t>
      </w:r>
      <w:r w:rsidRPr="00D948B6">
        <w:rPr>
          <w:rFonts w:ascii="Times New Roman" w:hAnsi="Times New Roman" w:cs="Times New Roman"/>
          <w:sz w:val="28"/>
          <w:szCs w:val="28"/>
        </w:rPr>
        <w:t>, повлекшие за собой нарушение прав хозяйствующего субъекта при проведении проверки, в административном и (или) судебном порядке в соответствии с законодательством Российской Федерации;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9.1. Лица, в отношении которых осуществляется мероприятие по муниципальному контролю, обязаны:</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обеспечить присутствие руководителей, иных должностных лиц или уполномоченных представителей хозяйствующего субъекта;</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не препятствовать и не уклоняться от проведения проверок и (или) исполнения в установленный срок предписаний Управления об устранении выявленных нарушений обязательных требований в соответствии с законодательством Российской Федерации.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10. При проведении проверок </w:t>
      </w:r>
      <w:r w:rsidR="008238AB" w:rsidRPr="00D948B6">
        <w:rPr>
          <w:rFonts w:ascii="Times New Roman" w:hAnsi="Times New Roman" w:cs="Times New Roman"/>
          <w:sz w:val="28"/>
          <w:szCs w:val="28"/>
        </w:rPr>
        <w:t>сектором</w:t>
      </w:r>
      <w:r w:rsidRPr="00D948B6">
        <w:rPr>
          <w:rFonts w:ascii="Times New Roman" w:hAnsi="Times New Roman" w:cs="Times New Roman"/>
          <w:sz w:val="28"/>
          <w:szCs w:val="28"/>
        </w:rPr>
        <w:t xml:space="preserve"> осуществляется взаимодействие с:</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w:t>
      </w:r>
      <w:r w:rsidR="008238AB" w:rsidRPr="00D948B6">
        <w:rPr>
          <w:rFonts w:ascii="Times New Roman" w:hAnsi="Times New Roman" w:cs="Times New Roman"/>
          <w:sz w:val="28"/>
          <w:szCs w:val="28"/>
        </w:rPr>
        <w:t>МО М</w:t>
      </w:r>
      <w:r w:rsidRPr="00D948B6">
        <w:rPr>
          <w:rFonts w:ascii="Times New Roman" w:hAnsi="Times New Roman" w:cs="Times New Roman"/>
          <w:sz w:val="28"/>
          <w:szCs w:val="28"/>
        </w:rPr>
        <w:t xml:space="preserve">ВД России </w:t>
      </w:r>
      <w:r w:rsidR="008238AB" w:rsidRPr="00D948B6">
        <w:rPr>
          <w:rFonts w:ascii="Times New Roman" w:hAnsi="Times New Roman" w:cs="Times New Roman"/>
          <w:sz w:val="28"/>
          <w:szCs w:val="28"/>
        </w:rPr>
        <w:t>«Кимовский»</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Федеральной налоговой службой и ее территориальными органами;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Федеральной службой по надзору в сфере защиты прав потребителей и благополучия человека и ее территориальными органами;</w:t>
      </w:r>
    </w:p>
    <w:p w:rsidR="00F01786" w:rsidRPr="00D948B6" w:rsidRDefault="001E53A8"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w:t>
      </w:r>
      <w:r w:rsidR="00F01786" w:rsidRPr="00D948B6">
        <w:rPr>
          <w:rFonts w:ascii="Times New Roman" w:hAnsi="Times New Roman" w:cs="Times New Roman"/>
          <w:sz w:val="28"/>
          <w:szCs w:val="28"/>
        </w:rPr>
        <w:t>11. Результатом исполнения муниципальной функции является:</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 составление актов проверки по типовой форме;</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 при выявлении нарушений:</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выдача предписаний об их устранении с указанием сроков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w:t>
      </w:r>
      <w:r w:rsidRPr="00D948B6">
        <w:rPr>
          <w:rFonts w:ascii="Times New Roman" w:hAnsi="Times New Roman" w:cs="Times New Roman"/>
          <w:sz w:val="28"/>
          <w:szCs w:val="28"/>
        </w:rPr>
        <w:lastRenderedPageBreak/>
        <w:t>а также других мероприятий, предусмотренных федеральными законами;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F01786" w:rsidRPr="00D948B6" w:rsidRDefault="00F01786" w:rsidP="00D566FF">
      <w:pPr>
        <w:pStyle w:val="ConsPlusNormal"/>
        <w:ind w:firstLine="709"/>
        <w:jc w:val="both"/>
        <w:rPr>
          <w:rFonts w:ascii="Times New Roman" w:hAnsi="Times New Roman" w:cs="Times New Roman"/>
          <w:sz w:val="28"/>
          <w:szCs w:val="28"/>
        </w:rPr>
      </w:pPr>
    </w:p>
    <w:p w:rsidR="00F01786" w:rsidRPr="00D566FF" w:rsidRDefault="00F01786" w:rsidP="00D566FF">
      <w:pPr>
        <w:pStyle w:val="ConsPlusNormal"/>
        <w:ind w:firstLine="709"/>
        <w:jc w:val="center"/>
        <w:outlineLvl w:val="1"/>
        <w:rPr>
          <w:rFonts w:ascii="Times New Roman" w:hAnsi="Times New Roman" w:cs="Times New Roman"/>
          <w:b/>
          <w:sz w:val="28"/>
          <w:szCs w:val="28"/>
        </w:rPr>
      </w:pPr>
      <w:r w:rsidRPr="00D566FF">
        <w:rPr>
          <w:rFonts w:ascii="Times New Roman" w:hAnsi="Times New Roman" w:cs="Times New Roman"/>
          <w:b/>
          <w:sz w:val="28"/>
          <w:szCs w:val="28"/>
        </w:rPr>
        <w:t>II. Требования к порядку исполнения муниципальной функции</w:t>
      </w:r>
    </w:p>
    <w:p w:rsidR="00F01786" w:rsidRPr="00D948B6" w:rsidRDefault="00F01786" w:rsidP="00D566FF">
      <w:pPr>
        <w:pStyle w:val="ConsPlusNormal"/>
        <w:ind w:firstLine="709"/>
        <w:jc w:val="both"/>
        <w:rPr>
          <w:rFonts w:ascii="Times New Roman" w:hAnsi="Times New Roman" w:cs="Times New Roman"/>
          <w:sz w:val="28"/>
          <w:szCs w:val="28"/>
        </w:rPr>
      </w:pP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 Порядок информирования об исполнении муниципальной функции.</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12.1. Информация о месте нахождения администрации </w:t>
      </w:r>
      <w:r w:rsidR="008E0379" w:rsidRPr="00D948B6">
        <w:rPr>
          <w:rFonts w:ascii="Times New Roman" w:hAnsi="Times New Roman" w:cs="Times New Roman"/>
          <w:sz w:val="28"/>
          <w:szCs w:val="28"/>
        </w:rPr>
        <w:t xml:space="preserve">Муниципального образования Кимовский район </w:t>
      </w:r>
      <w:r w:rsidRPr="00D948B6">
        <w:rPr>
          <w:rFonts w:ascii="Times New Roman" w:hAnsi="Times New Roman" w:cs="Times New Roman"/>
          <w:sz w:val="28"/>
          <w:szCs w:val="28"/>
        </w:rPr>
        <w:t xml:space="preserve"> г. </w:t>
      </w:r>
      <w:r w:rsidR="008E0379" w:rsidRPr="00D948B6">
        <w:rPr>
          <w:rFonts w:ascii="Times New Roman" w:hAnsi="Times New Roman" w:cs="Times New Roman"/>
          <w:sz w:val="28"/>
          <w:szCs w:val="28"/>
        </w:rPr>
        <w:t>Кимовск</w:t>
      </w:r>
      <w:r w:rsidRPr="00D948B6">
        <w:rPr>
          <w:rFonts w:ascii="Times New Roman" w:hAnsi="Times New Roman" w:cs="Times New Roman"/>
          <w:sz w:val="28"/>
          <w:szCs w:val="28"/>
        </w:rPr>
        <w:t xml:space="preserve">, </w:t>
      </w:r>
      <w:r w:rsidR="008E0379" w:rsidRPr="00D948B6">
        <w:rPr>
          <w:rFonts w:ascii="Times New Roman" w:hAnsi="Times New Roman" w:cs="Times New Roman"/>
          <w:sz w:val="28"/>
          <w:szCs w:val="28"/>
        </w:rPr>
        <w:t>улица</w:t>
      </w:r>
      <w:r w:rsidRPr="00D948B6">
        <w:rPr>
          <w:rFonts w:ascii="Times New Roman" w:hAnsi="Times New Roman" w:cs="Times New Roman"/>
          <w:sz w:val="28"/>
          <w:szCs w:val="28"/>
        </w:rPr>
        <w:t xml:space="preserve"> Ленина, д. </w:t>
      </w:r>
      <w:r w:rsidR="008E0379" w:rsidRPr="00D948B6">
        <w:rPr>
          <w:rFonts w:ascii="Times New Roman" w:hAnsi="Times New Roman" w:cs="Times New Roman"/>
          <w:sz w:val="28"/>
          <w:szCs w:val="28"/>
        </w:rPr>
        <w:t>44а</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Почтовый адрес для направления документов:</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30</w:t>
      </w:r>
      <w:r w:rsidR="008E0379" w:rsidRPr="00D948B6">
        <w:rPr>
          <w:rFonts w:ascii="Times New Roman" w:hAnsi="Times New Roman" w:cs="Times New Roman"/>
          <w:sz w:val="28"/>
          <w:szCs w:val="28"/>
        </w:rPr>
        <w:t>1720</w:t>
      </w:r>
      <w:r w:rsidRPr="00D948B6">
        <w:rPr>
          <w:rFonts w:ascii="Times New Roman" w:hAnsi="Times New Roman" w:cs="Times New Roman"/>
          <w:sz w:val="28"/>
          <w:szCs w:val="28"/>
        </w:rPr>
        <w:t xml:space="preserve">, г. </w:t>
      </w:r>
      <w:r w:rsidR="008E0379" w:rsidRPr="00D948B6">
        <w:rPr>
          <w:rFonts w:ascii="Times New Roman" w:hAnsi="Times New Roman" w:cs="Times New Roman"/>
          <w:sz w:val="28"/>
          <w:szCs w:val="28"/>
        </w:rPr>
        <w:t>Кимовск</w:t>
      </w:r>
      <w:r w:rsidRPr="00D948B6">
        <w:rPr>
          <w:rFonts w:ascii="Times New Roman" w:hAnsi="Times New Roman" w:cs="Times New Roman"/>
          <w:sz w:val="28"/>
          <w:szCs w:val="28"/>
        </w:rPr>
        <w:t xml:space="preserve">, </w:t>
      </w:r>
      <w:r w:rsidR="008E0379" w:rsidRPr="00D948B6">
        <w:rPr>
          <w:rFonts w:ascii="Times New Roman" w:hAnsi="Times New Roman" w:cs="Times New Roman"/>
          <w:sz w:val="28"/>
          <w:szCs w:val="28"/>
        </w:rPr>
        <w:t>улица</w:t>
      </w:r>
      <w:r w:rsidRPr="00D948B6">
        <w:rPr>
          <w:rFonts w:ascii="Times New Roman" w:hAnsi="Times New Roman" w:cs="Times New Roman"/>
          <w:sz w:val="28"/>
          <w:szCs w:val="28"/>
        </w:rPr>
        <w:t xml:space="preserve"> Ленина, д. </w:t>
      </w:r>
      <w:r w:rsidR="008E0379" w:rsidRPr="00D948B6">
        <w:rPr>
          <w:rFonts w:ascii="Times New Roman" w:hAnsi="Times New Roman" w:cs="Times New Roman"/>
          <w:sz w:val="28"/>
          <w:szCs w:val="28"/>
        </w:rPr>
        <w:t>44а</w:t>
      </w:r>
      <w:r w:rsidRPr="00D948B6">
        <w:rPr>
          <w:rFonts w:ascii="Times New Roman" w:hAnsi="Times New Roman" w:cs="Times New Roman"/>
          <w:sz w:val="28"/>
          <w:szCs w:val="28"/>
        </w:rPr>
        <w:t>.</w:t>
      </w: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12.2. График </w:t>
      </w:r>
      <w:r w:rsidR="00D566FF">
        <w:rPr>
          <w:rFonts w:ascii="Times New Roman" w:hAnsi="Times New Roman" w:cs="Times New Roman"/>
          <w:sz w:val="28"/>
          <w:szCs w:val="28"/>
        </w:rPr>
        <w:t>работы администрации муниципального образования Кимовский район</w:t>
      </w:r>
      <w:r w:rsidRPr="00D948B6">
        <w:rPr>
          <w:rFonts w:ascii="Times New Roman" w:hAnsi="Times New Roman" w:cs="Times New Roman"/>
          <w:sz w:val="28"/>
          <w:szCs w:val="28"/>
        </w:rPr>
        <w:t>:</w:t>
      </w:r>
    </w:p>
    <w:p w:rsidR="00F01786" w:rsidRPr="00D948B6" w:rsidRDefault="00F01786" w:rsidP="00A5758D">
      <w:pPr>
        <w:pStyle w:val="ConsPlusNormal"/>
        <w:spacing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6"/>
        <w:gridCol w:w="3974"/>
      </w:tblGrid>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Понедельник</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9.00 - 18.00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Вторник</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9.00 - 18.00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Среда</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9.00 - 18.00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Четверг</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9.00 - 18.00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Пятница и предпраздничные дни</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9.00 - 17.00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Обеденный перерыв</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1</w:t>
            </w:r>
            <w:r w:rsidR="008E0379" w:rsidRPr="00D948B6">
              <w:rPr>
                <w:rFonts w:ascii="Times New Roman" w:hAnsi="Times New Roman" w:cs="Times New Roman"/>
                <w:sz w:val="28"/>
                <w:szCs w:val="28"/>
              </w:rPr>
              <w:t>3.0</w:t>
            </w:r>
            <w:r w:rsidRPr="00D948B6">
              <w:rPr>
                <w:rFonts w:ascii="Times New Roman" w:hAnsi="Times New Roman" w:cs="Times New Roman"/>
                <w:sz w:val="28"/>
                <w:szCs w:val="28"/>
              </w:rPr>
              <w:t>0 - 13.</w:t>
            </w:r>
            <w:r w:rsidR="008E0379" w:rsidRPr="00D948B6">
              <w:rPr>
                <w:rFonts w:ascii="Times New Roman" w:hAnsi="Times New Roman" w:cs="Times New Roman"/>
                <w:sz w:val="28"/>
                <w:szCs w:val="28"/>
              </w:rPr>
              <w:t>4</w:t>
            </w:r>
            <w:r w:rsidRPr="00D948B6">
              <w:rPr>
                <w:rFonts w:ascii="Times New Roman" w:hAnsi="Times New Roman" w:cs="Times New Roman"/>
                <w:sz w:val="28"/>
                <w:szCs w:val="28"/>
              </w:rPr>
              <w:t>8</w:t>
            </w:r>
          </w:p>
        </w:tc>
      </w:tr>
    </w:tbl>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12.3. Информация о месте нахождения и графике работы отраслевого (функци</w:t>
      </w:r>
      <w:r w:rsidR="008E0379" w:rsidRPr="00D948B6">
        <w:rPr>
          <w:rFonts w:ascii="Times New Roman" w:hAnsi="Times New Roman" w:cs="Times New Roman"/>
          <w:sz w:val="28"/>
          <w:szCs w:val="28"/>
        </w:rPr>
        <w:t>онального) органа администрации</w:t>
      </w:r>
      <w:r w:rsidRPr="00D948B6">
        <w:rPr>
          <w:rFonts w:ascii="Times New Roman" w:hAnsi="Times New Roman" w:cs="Times New Roman"/>
          <w:sz w:val="28"/>
          <w:szCs w:val="28"/>
        </w:rPr>
        <w:t>, исполняющего муниципальную функцию.</w:t>
      </w:r>
    </w:p>
    <w:p w:rsidR="00F01786" w:rsidRPr="00D948B6" w:rsidRDefault="008E0379"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Сектор по правовой работе администрации муниципального образования Кимовский район</w:t>
      </w:r>
      <w:r w:rsidR="00F01786" w:rsidRPr="00D948B6">
        <w:rPr>
          <w:rFonts w:ascii="Times New Roman" w:hAnsi="Times New Roman" w:cs="Times New Roman"/>
          <w:sz w:val="28"/>
          <w:szCs w:val="28"/>
        </w:rPr>
        <w:t xml:space="preserve"> г. </w:t>
      </w:r>
      <w:r w:rsidRPr="00D948B6">
        <w:rPr>
          <w:rFonts w:ascii="Times New Roman" w:hAnsi="Times New Roman" w:cs="Times New Roman"/>
          <w:sz w:val="28"/>
          <w:szCs w:val="28"/>
        </w:rPr>
        <w:t>Кимовск</w:t>
      </w:r>
      <w:r w:rsidR="00F01786" w:rsidRPr="00D948B6">
        <w:rPr>
          <w:rFonts w:ascii="Times New Roman" w:hAnsi="Times New Roman" w:cs="Times New Roman"/>
          <w:sz w:val="28"/>
          <w:szCs w:val="28"/>
        </w:rPr>
        <w:t xml:space="preserve">, ул. </w:t>
      </w:r>
      <w:r w:rsidRPr="00D948B6">
        <w:rPr>
          <w:rFonts w:ascii="Times New Roman" w:hAnsi="Times New Roman" w:cs="Times New Roman"/>
          <w:sz w:val="28"/>
          <w:szCs w:val="28"/>
        </w:rPr>
        <w:t>Ленина</w:t>
      </w:r>
      <w:r w:rsidR="00F01786" w:rsidRPr="00D948B6">
        <w:rPr>
          <w:rFonts w:ascii="Times New Roman" w:hAnsi="Times New Roman" w:cs="Times New Roman"/>
          <w:sz w:val="28"/>
          <w:szCs w:val="28"/>
        </w:rPr>
        <w:t xml:space="preserve">, д. </w:t>
      </w:r>
      <w:r w:rsidRPr="00D948B6">
        <w:rPr>
          <w:rFonts w:ascii="Times New Roman" w:hAnsi="Times New Roman" w:cs="Times New Roman"/>
          <w:sz w:val="28"/>
          <w:szCs w:val="28"/>
        </w:rPr>
        <w:t>44а</w:t>
      </w:r>
      <w:r w:rsidR="00F01786" w:rsidRPr="00D948B6">
        <w:rPr>
          <w:rFonts w:ascii="Times New Roman" w:hAnsi="Times New Roman" w:cs="Times New Roman"/>
          <w:sz w:val="28"/>
          <w:szCs w:val="28"/>
        </w:rPr>
        <w:t>, телефон: 8(487</w:t>
      </w:r>
      <w:r w:rsidRPr="00D948B6">
        <w:rPr>
          <w:rFonts w:ascii="Times New Roman" w:hAnsi="Times New Roman" w:cs="Times New Roman"/>
          <w:sz w:val="28"/>
          <w:szCs w:val="28"/>
        </w:rPr>
        <w:t>35</w:t>
      </w:r>
      <w:r w:rsidR="00F01786" w:rsidRPr="00D948B6">
        <w:rPr>
          <w:rFonts w:ascii="Times New Roman" w:hAnsi="Times New Roman" w:cs="Times New Roman"/>
          <w:sz w:val="28"/>
          <w:szCs w:val="28"/>
        </w:rPr>
        <w:t xml:space="preserve">) </w:t>
      </w:r>
      <w:r w:rsidRPr="00D948B6">
        <w:rPr>
          <w:rFonts w:ascii="Times New Roman" w:hAnsi="Times New Roman" w:cs="Times New Roman"/>
          <w:sz w:val="28"/>
          <w:szCs w:val="28"/>
        </w:rPr>
        <w:t>5</w:t>
      </w:r>
      <w:r w:rsidR="00F01786" w:rsidRPr="00D948B6">
        <w:rPr>
          <w:rFonts w:ascii="Times New Roman" w:hAnsi="Times New Roman" w:cs="Times New Roman"/>
          <w:sz w:val="28"/>
          <w:szCs w:val="28"/>
        </w:rPr>
        <w:t>-</w:t>
      </w:r>
      <w:r w:rsidRPr="00D948B6">
        <w:rPr>
          <w:rFonts w:ascii="Times New Roman" w:hAnsi="Times New Roman" w:cs="Times New Roman"/>
          <w:sz w:val="28"/>
          <w:szCs w:val="28"/>
        </w:rPr>
        <w:t>94</w:t>
      </w:r>
      <w:r w:rsidR="00F01786" w:rsidRPr="00D948B6">
        <w:rPr>
          <w:rFonts w:ascii="Times New Roman" w:hAnsi="Times New Roman" w:cs="Times New Roman"/>
          <w:sz w:val="28"/>
          <w:szCs w:val="28"/>
        </w:rPr>
        <w:t>-9</w:t>
      </w:r>
      <w:r w:rsidRPr="00D948B6">
        <w:rPr>
          <w:rFonts w:ascii="Times New Roman" w:hAnsi="Times New Roman" w:cs="Times New Roman"/>
          <w:sz w:val="28"/>
          <w:szCs w:val="28"/>
        </w:rPr>
        <w:t>7</w:t>
      </w:r>
      <w:r w:rsidR="00F01786" w:rsidRPr="00D948B6">
        <w:rPr>
          <w:rFonts w:ascii="Times New Roman" w:hAnsi="Times New Roman" w:cs="Times New Roman"/>
          <w:sz w:val="28"/>
          <w:szCs w:val="28"/>
        </w:rPr>
        <w:t>.</w:t>
      </w:r>
    </w:p>
    <w:p w:rsidR="00F01786" w:rsidRPr="00D948B6" w:rsidRDefault="00B71E37" w:rsidP="00D566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12.4. График работы</w:t>
      </w:r>
      <w:r w:rsidR="00F01786" w:rsidRPr="00D948B6">
        <w:rPr>
          <w:rFonts w:ascii="Times New Roman" w:hAnsi="Times New Roman" w:cs="Times New Roman"/>
          <w:sz w:val="28"/>
          <w:szCs w:val="28"/>
        </w:rPr>
        <w:t>:</w:t>
      </w:r>
    </w:p>
    <w:p w:rsidR="00F01786" w:rsidRPr="00D948B6" w:rsidRDefault="00F01786" w:rsidP="00A5758D">
      <w:pPr>
        <w:pStyle w:val="ConsPlusNormal"/>
        <w:spacing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6"/>
        <w:gridCol w:w="3974"/>
      </w:tblGrid>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Понедельник</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9.00 - 18.00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lastRenderedPageBreak/>
              <w:t>Вторник</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9.00 - 18.00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Среда</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9.00 - 18.00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Четверг</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9.00 - 18.00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Пятница и предпраздничные дни</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9.00 - 17.00</w:t>
            </w:r>
          </w:p>
        </w:tc>
      </w:tr>
      <w:tr w:rsidR="00F01786" w:rsidRPr="00D948B6">
        <w:tc>
          <w:tcPr>
            <w:tcW w:w="4546" w:type="dxa"/>
          </w:tcPr>
          <w:p w:rsidR="00F01786" w:rsidRPr="00D948B6" w:rsidRDefault="00F01786" w:rsidP="00A5758D">
            <w:pPr>
              <w:pStyle w:val="ConsPlusNormal"/>
              <w:spacing w:line="276" w:lineRule="auto"/>
              <w:rPr>
                <w:rFonts w:ascii="Times New Roman" w:hAnsi="Times New Roman" w:cs="Times New Roman"/>
                <w:sz w:val="28"/>
                <w:szCs w:val="28"/>
              </w:rPr>
            </w:pPr>
            <w:r w:rsidRPr="00D948B6">
              <w:rPr>
                <w:rFonts w:ascii="Times New Roman" w:hAnsi="Times New Roman" w:cs="Times New Roman"/>
                <w:sz w:val="28"/>
                <w:szCs w:val="28"/>
              </w:rPr>
              <w:t>Обеденный перерыв</w:t>
            </w:r>
          </w:p>
        </w:tc>
        <w:tc>
          <w:tcPr>
            <w:tcW w:w="3974" w:type="dxa"/>
          </w:tcPr>
          <w:p w:rsidR="00F01786" w:rsidRPr="00D948B6" w:rsidRDefault="00F01786" w:rsidP="00A5758D">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1</w:t>
            </w:r>
            <w:r w:rsidR="008E0379" w:rsidRPr="00D948B6">
              <w:rPr>
                <w:rFonts w:ascii="Times New Roman" w:hAnsi="Times New Roman" w:cs="Times New Roman"/>
                <w:sz w:val="28"/>
                <w:szCs w:val="28"/>
              </w:rPr>
              <w:t>3</w:t>
            </w:r>
            <w:r w:rsidRPr="00D948B6">
              <w:rPr>
                <w:rFonts w:ascii="Times New Roman" w:hAnsi="Times New Roman" w:cs="Times New Roman"/>
                <w:sz w:val="28"/>
                <w:szCs w:val="28"/>
              </w:rPr>
              <w:t>.</w:t>
            </w:r>
            <w:r w:rsidR="008E0379" w:rsidRPr="00D948B6">
              <w:rPr>
                <w:rFonts w:ascii="Times New Roman" w:hAnsi="Times New Roman" w:cs="Times New Roman"/>
                <w:sz w:val="28"/>
                <w:szCs w:val="28"/>
              </w:rPr>
              <w:t>0</w:t>
            </w:r>
            <w:r w:rsidRPr="00D948B6">
              <w:rPr>
                <w:rFonts w:ascii="Times New Roman" w:hAnsi="Times New Roman" w:cs="Times New Roman"/>
                <w:sz w:val="28"/>
                <w:szCs w:val="28"/>
              </w:rPr>
              <w:t>0 - 13.</w:t>
            </w:r>
            <w:r w:rsidR="008E0379" w:rsidRPr="00D948B6">
              <w:rPr>
                <w:rFonts w:ascii="Times New Roman" w:hAnsi="Times New Roman" w:cs="Times New Roman"/>
                <w:sz w:val="28"/>
                <w:szCs w:val="28"/>
              </w:rPr>
              <w:t>4</w:t>
            </w:r>
            <w:r w:rsidRPr="00D948B6">
              <w:rPr>
                <w:rFonts w:ascii="Times New Roman" w:hAnsi="Times New Roman" w:cs="Times New Roman"/>
                <w:sz w:val="28"/>
                <w:szCs w:val="28"/>
              </w:rPr>
              <w:t>8</w:t>
            </w:r>
          </w:p>
        </w:tc>
      </w:tr>
    </w:tbl>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D948B6" w:rsidRDefault="00F01786" w:rsidP="00D566FF">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12.5. Информацию о порядке исполнения муниципальной функции можно получить:</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непосредственно в </w:t>
      </w:r>
      <w:r w:rsidR="008E0379" w:rsidRPr="00D948B6">
        <w:rPr>
          <w:rFonts w:ascii="Times New Roman" w:hAnsi="Times New Roman" w:cs="Times New Roman"/>
          <w:sz w:val="28"/>
          <w:szCs w:val="28"/>
        </w:rPr>
        <w:t>секторе, у специалистов, осуществляющих</w:t>
      </w:r>
      <w:r w:rsidR="007E25ED">
        <w:rPr>
          <w:rFonts w:ascii="Times New Roman" w:hAnsi="Times New Roman" w:cs="Times New Roman"/>
          <w:sz w:val="28"/>
          <w:szCs w:val="28"/>
        </w:rPr>
        <w:t xml:space="preserve"> муниципальный </w:t>
      </w:r>
      <w:r w:rsidR="008E0379" w:rsidRPr="00D948B6">
        <w:rPr>
          <w:rFonts w:ascii="Times New Roman" w:hAnsi="Times New Roman" w:cs="Times New Roman"/>
          <w:sz w:val="28"/>
          <w:szCs w:val="28"/>
        </w:rPr>
        <w:t>контроль</w:t>
      </w:r>
      <w:r w:rsidRPr="00D948B6">
        <w:rPr>
          <w:rFonts w:ascii="Times New Roman" w:hAnsi="Times New Roman" w:cs="Times New Roman"/>
          <w:sz w:val="28"/>
          <w:szCs w:val="28"/>
        </w:rPr>
        <w:t>;</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посредством телефонной связи;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посредством почтовой связи, в том числе электронной почты;</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в информаци</w:t>
      </w:r>
      <w:r w:rsidR="00A5758D">
        <w:rPr>
          <w:rFonts w:ascii="Times New Roman" w:hAnsi="Times New Roman" w:cs="Times New Roman"/>
          <w:sz w:val="28"/>
          <w:szCs w:val="28"/>
        </w:rPr>
        <w:t>онно-телекоммуникационной сети «Интернет»</w:t>
      </w:r>
      <w:r w:rsidRPr="00D948B6">
        <w:rPr>
          <w:rFonts w:ascii="Times New Roman" w:hAnsi="Times New Roman" w:cs="Times New Roman"/>
          <w:sz w:val="28"/>
          <w:szCs w:val="28"/>
        </w:rPr>
        <w:t xml:space="preserve">, в том числе на </w:t>
      </w:r>
      <w:r w:rsidR="008E0379" w:rsidRPr="00D948B6">
        <w:rPr>
          <w:rFonts w:ascii="Times New Roman" w:hAnsi="Times New Roman" w:cs="Times New Roman"/>
          <w:sz w:val="28"/>
          <w:szCs w:val="28"/>
        </w:rPr>
        <w:t>официальном сайте администрации</w:t>
      </w:r>
      <w:r w:rsidRPr="00D948B6">
        <w:rPr>
          <w:rFonts w:ascii="Times New Roman" w:hAnsi="Times New Roman" w:cs="Times New Roman"/>
          <w:sz w:val="28"/>
          <w:szCs w:val="28"/>
        </w:rPr>
        <w:t>;</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Справочные телефоны, по которым можно получить информацию о выполнении муниципальной функции:</w:t>
      </w:r>
    </w:p>
    <w:p w:rsidR="00F01786" w:rsidRPr="007E25ED" w:rsidRDefault="00F01786" w:rsidP="007E25ED">
      <w:pPr>
        <w:pStyle w:val="ConsPlusNormal"/>
        <w:ind w:firstLine="709"/>
        <w:jc w:val="both"/>
        <w:rPr>
          <w:rFonts w:ascii="Times New Roman" w:hAnsi="Times New Roman" w:cs="Times New Roman"/>
          <w:sz w:val="28"/>
          <w:szCs w:val="28"/>
        </w:rPr>
      </w:pPr>
      <w:r w:rsidRPr="007E25ED">
        <w:rPr>
          <w:rFonts w:ascii="Times New Roman" w:hAnsi="Times New Roman" w:cs="Times New Roman"/>
          <w:sz w:val="28"/>
          <w:szCs w:val="28"/>
        </w:rPr>
        <w:t>12.6. Адреса официальных сайтов:</w:t>
      </w:r>
    </w:p>
    <w:p w:rsidR="00B71E37" w:rsidRPr="00FD7349" w:rsidRDefault="00B71E37" w:rsidP="007E25E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444F24">
        <w:rPr>
          <w:rFonts w:ascii="Times New Roman" w:hAnsi="Times New Roman" w:cs="Times New Roman"/>
          <w:sz w:val="28"/>
          <w:szCs w:val="28"/>
        </w:rPr>
        <w:t>Адрес официального сайта муниципального образования Кимовский район в сети Интернет –</w:t>
      </w:r>
      <w:hyperlink r:id="rId21" w:history="1">
        <w:r w:rsidR="00A5758D" w:rsidRPr="00FD7349">
          <w:rPr>
            <w:rStyle w:val="a3"/>
            <w:rFonts w:ascii="Times New Roman" w:hAnsi="Times New Roman" w:cs="Times New Roman"/>
            <w:color w:val="000000" w:themeColor="text1"/>
            <w:sz w:val="28"/>
            <w:szCs w:val="28"/>
            <w:u w:val="none"/>
          </w:rPr>
          <w:t>https://kimovsk.tularegio</w:t>
        </w:r>
        <w:r w:rsidR="00A5758D" w:rsidRPr="00FD7349">
          <w:rPr>
            <w:rStyle w:val="a3"/>
            <w:rFonts w:ascii="Times New Roman" w:hAnsi="Times New Roman" w:cs="Times New Roman"/>
            <w:color w:val="000000" w:themeColor="text1"/>
            <w:sz w:val="28"/>
            <w:szCs w:val="28"/>
            <w:u w:val="none"/>
            <w:lang w:val="en-US"/>
          </w:rPr>
          <w:t>n</w:t>
        </w:r>
        <w:r w:rsidR="00A5758D" w:rsidRPr="00FD7349">
          <w:rPr>
            <w:rStyle w:val="a3"/>
            <w:rFonts w:ascii="Times New Roman" w:hAnsi="Times New Roman" w:cs="Times New Roman"/>
            <w:color w:val="000000" w:themeColor="text1"/>
            <w:sz w:val="28"/>
            <w:szCs w:val="28"/>
            <w:u w:val="none"/>
          </w:rPr>
          <w:t>.ru</w:t>
        </w:r>
      </w:hyperlink>
      <w:r w:rsidR="00FD7349">
        <w:rPr>
          <w:rStyle w:val="a3"/>
          <w:rFonts w:ascii="Times New Roman" w:hAnsi="Times New Roman" w:cs="Times New Roman"/>
          <w:color w:val="000000" w:themeColor="text1"/>
          <w:sz w:val="28"/>
          <w:szCs w:val="28"/>
          <w:u w:val="none"/>
        </w:rPr>
        <w:t>.</w:t>
      </w:r>
    </w:p>
    <w:p w:rsidR="00F01786" w:rsidRPr="00FD7349" w:rsidRDefault="00B71E37" w:rsidP="007E25ED">
      <w:pPr>
        <w:pStyle w:val="ConsPlusNormal"/>
        <w:ind w:firstLine="709"/>
        <w:jc w:val="both"/>
        <w:rPr>
          <w:rFonts w:ascii="Times New Roman" w:hAnsi="Times New Roman" w:cs="Times New Roman"/>
          <w:b/>
          <w:color w:val="000000" w:themeColor="text1"/>
          <w:sz w:val="28"/>
          <w:szCs w:val="28"/>
        </w:rPr>
      </w:pPr>
      <w:r w:rsidRPr="00444F24">
        <w:rPr>
          <w:rFonts w:ascii="Times New Roman" w:hAnsi="Times New Roman" w:cs="Times New Roman"/>
          <w:sz w:val="28"/>
          <w:szCs w:val="28"/>
        </w:rPr>
        <w:t xml:space="preserve">Адрес электронной почты Администрации: </w:t>
      </w:r>
      <w:hyperlink r:id="rId22" w:history="1">
        <w:r w:rsidR="00A5758D" w:rsidRPr="00FD7349">
          <w:rPr>
            <w:rStyle w:val="a3"/>
            <w:rFonts w:ascii="Times New Roman" w:hAnsi="Times New Roman" w:cs="Times New Roman"/>
            <w:color w:val="000000" w:themeColor="text1"/>
            <w:sz w:val="28"/>
            <w:szCs w:val="28"/>
            <w:u w:val="none"/>
          </w:rPr>
          <w:t>a</w:t>
        </w:r>
        <w:r w:rsidR="00A5758D" w:rsidRPr="00FD7349">
          <w:rPr>
            <w:rStyle w:val="a3"/>
            <w:rFonts w:ascii="Times New Roman" w:hAnsi="Times New Roman" w:cs="Times New Roman"/>
            <w:color w:val="000000" w:themeColor="text1"/>
            <w:sz w:val="28"/>
            <w:szCs w:val="28"/>
            <w:u w:val="none"/>
            <w:lang w:val="en-US"/>
          </w:rPr>
          <w:t>sed</w:t>
        </w:r>
        <w:r w:rsidR="00A5758D" w:rsidRPr="00FD7349">
          <w:rPr>
            <w:rStyle w:val="a3"/>
            <w:rFonts w:ascii="Times New Roman" w:hAnsi="Times New Roman" w:cs="Times New Roman"/>
            <w:color w:val="000000" w:themeColor="text1"/>
            <w:sz w:val="28"/>
            <w:szCs w:val="28"/>
            <w:u w:val="none"/>
          </w:rPr>
          <w:t>_</w:t>
        </w:r>
        <w:r w:rsidR="00A5758D" w:rsidRPr="00FD7349">
          <w:rPr>
            <w:rStyle w:val="a3"/>
            <w:rFonts w:ascii="Times New Roman" w:hAnsi="Times New Roman" w:cs="Times New Roman"/>
            <w:color w:val="000000" w:themeColor="text1"/>
            <w:sz w:val="28"/>
            <w:szCs w:val="28"/>
            <w:u w:val="none"/>
            <w:lang w:val="en-US"/>
          </w:rPr>
          <w:t>mo</w:t>
        </w:r>
        <w:r w:rsidR="00A5758D" w:rsidRPr="00FD7349">
          <w:rPr>
            <w:rStyle w:val="a3"/>
            <w:rFonts w:ascii="Times New Roman" w:hAnsi="Times New Roman" w:cs="Times New Roman"/>
            <w:color w:val="000000" w:themeColor="text1"/>
            <w:sz w:val="28"/>
            <w:szCs w:val="28"/>
            <w:u w:val="none"/>
          </w:rPr>
          <w:t>_</w:t>
        </w:r>
        <w:r w:rsidR="00A5758D" w:rsidRPr="00FD7349">
          <w:rPr>
            <w:rStyle w:val="a3"/>
            <w:rFonts w:ascii="Times New Roman" w:hAnsi="Times New Roman" w:cs="Times New Roman"/>
            <w:color w:val="000000" w:themeColor="text1"/>
            <w:sz w:val="28"/>
            <w:szCs w:val="28"/>
            <w:u w:val="none"/>
            <w:lang w:val="en-US"/>
          </w:rPr>
          <w:t>kimovsk</w:t>
        </w:r>
        <w:r w:rsidR="00A5758D" w:rsidRPr="00FD7349">
          <w:rPr>
            <w:rStyle w:val="a3"/>
            <w:rFonts w:ascii="Times New Roman" w:hAnsi="Times New Roman" w:cs="Times New Roman"/>
            <w:color w:val="000000" w:themeColor="text1"/>
            <w:sz w:val="28"/>
            <w:szCs w:val="28"/>
            <w:u w:val="none"/>
          </w:rPr>
          <w:t>@</w:t>
        </w:r>
        <w:r w:rsidR="00A5758D" w:rsidRPr="00FD7349">
          <w:rPr>
            <w:rStyle w:val="a3"/>
            <w:rFonts w:ascii="Times New Roman" w:hAnsi="Times New Roman" w:cs="Times New Roman"/>
            <w:color w:val="000000" w:themeColor="text1"/>
            <w:sz w:val="28"/>
            <w:szCs w:val="28"/>
            <w:u w:val="none"/>
            <w:lang w:val="en-US"/>
          </w:rPr>
          <w:t>tularegion</w:t>
        </w:r>
        <w:r w:rsidR="00A5758D" w:rsidRPr="00FD7349">
          <w:rPr>
            <w:rStyle w:val="a3"/>
            <w:rFonts w:ascii="Times New Roman" w:hAnsi="Times New Roman" w:cs="Times New Roman"/>
            <w:color w:val="000000" w:themeColor="text1"/>
            <w:sz w:val="28"/>
            <w:szCs w:val="28"/>
            <w:u w:val="none"/>
          </w:rPr>
          <w:t>.ru</w:t>
        </w:r>
      </w:hyperlink>
      <w:r w:rsidR="00FD7349">
        <w:rPr>
          <w:rStyle w:val="a3"/>
          <w:rFonts w:ascii="Times New Roman" w:hAnsi="Times New Roman" w:cs="Times New Roman"/>
          <w:color w:val="000000" w:themeColor="text1"/>
          <w:sz w:val="28"/>
          <w:szCs w:val="28"/>
          <w:u w:val="none"/>
        </w:rPr>
        <w:t>.</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12.8. Порядок получения информации заинтересованными лицами по вопросам исполнения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12.8.1. Консультации по процедуре исполнения муниципальной функции осуществляются:</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при личном обращении;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при письменном обращении (в том числе посредством электронной почты);</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по телефону.</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12.8.2. Консультирование по процедуре исполнения муниципальной функции осуществляется сотрудниками </w:t>
      </w:r>
      <w:r w:rsidR="00A5758D">
        <w:rPr>
          <w:rFonts w:ascii="Times New Roman" w:hAnsi="Times New Roman" w:cs="Times New Roman"/>
          <w:sz w:val="28"/>
          <w:szCs w:val="28"/>
        </w:rPr>
        <w:t>сектора</w:t>
      </w:r>
      <w:r w:rsidRPr="00D948B6">
        <w:rPr>
          <w:rFonts w:ascii="Times New Roman" w:hAnsi="Times New Roman" w:cs="Times New Roman"/>
          <w:sz w:val="28"/>
          <w:szCs w:val="28"/>
        </w:rPr>
        <w:t xml:space="preserve"> в соответствии с должностными инструкциями.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12.8.3. Время ожидания в очереди для получения консультации при личном обращении - не более 15 минут.</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12.8.4. При консультировании по письменным заявлениям ответ направляется почтой в адрес заявителя в течение 30 дней со дня регистрации письменного обращения. Письменное обращение подлежит обязательной регистрации в течение трех дней с момента поступления.</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12.8.5. При консультировании по письменным заявлениям, полученным посредством электронной почты, ответ направляется на электронный адрес </w:t>
      </w:r>
      <w:r w:rsidRPr="00D948B6">
        <w:rPr>
          <w:rFonts w:ascii="Times New Roman" w:hAnsi="Times New Roman" w:cs="Times New Roman"/>
          <w:sz w:val="28"/>
          <w:szCs w:val="28"/>
        </w:rPr>
        <w:lastRenderedPageBreak/>
        <w:t>заявителя (если в заявлении не указана иная форма получения заявителем необходимой информации) в срок, не превышающий 30 дней со дня регистрации заявления. Письменное заявление, полученное посредством электронной почты, подлежит обязательной регистрации в течение трех дней с момента поступления.</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12.8.6. При устных обращениях и ответах на телефонные звонки сотрудником Управления подробно, четко и в вежливой форме осуществляется консультирование (информирование) обратившихся по существу интересующего их вопроса.</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Время разговора по телефону и при личном обращении не должно превышать 10 минут.</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12.8.7. При консультировании по телефону сотрудник обязан назвать занимаемую должность, фамилию, имя, отчество и предоставить информацию по следующим вопросам:</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информацию о месте нахождения</w:t>
      </w:r>
      <w:r w:rsidR="00C35F5F" w:rsidRPr="00D948B6">
        <w:rPr>
          <w:rFonts w:ascii="Times New Roman" w:hAnsi="Times New Roman" w:cs="Times New Roman"/>
          <w:sz w:val="28"/>
          <w:szCs w:val="28"/>
        </w:rPr>
        <w:t xml:space="preserve"> и графике работы администрации</w:t>
      </w:r>
      <w:r w:rsidRPr="00D948B6">
        <w:rPr>
          <w:rFonts w:ascii="Times New Roman" w:hAnsi="Times New Roman" w:cs="Times New Roman"/>
          <w:sz w:val="28"/>
          <w:szCs w:val="28"/>
        </w:rPr>
        <w:t xml:space="preserve">, </w:t>
      </w:r>
      <w:r w:rsidR="00C35F5F" w:rsidRPr="00D948B6">
        <w:rPr>
          <w:rFonts w:ascii="Times New Roman" w:hAnsi="Times New Roman" w:cs="Times New Roman"/>
          <w:sz w:val="28"/>
          <w:szCs w:val="28"/>
        </w:rPr>
        <w:t>сектора</w:t>
      </w:r>
      <w:r w:rsidRPr="00D948B6">
        <w:rPr>
          <w:rFonts w:ascii="Times New Roman" w:hAnsi="Times New Roman" w:cs="Times New Roman"/>
          <w:sz w:val="28"/>
          <w:szCs w:val="28"/>
        </w:rPr>
        <w:t>;</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сведения о нормативных актах, регулирующих исполнение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информацию о порядке, сроках и результате исполнения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12.9. Сведения об исполнении муниципальной функции можно получить с использованием федеральной государс</w:t>
      </w:r>
      <w:r w:rsidR="00A5758D">
        <w:rPr>
          <w:rFonts w:ascii="Times New Roman" w:hAnsi="Times New Roman" w:cs="Times New Roman"/>
          <w:sz w:val="28"/>
          <w:szCs w:val="28"/>
        </w:rPr>
        <w:t>твенной информационной системы «</w:t>
      </w:r>
      <w:r w:rsidRPr="00D948B6">
        <w:rPr>
          <w:rFonts w:ascii="Times New Roman" w:hAnsi="Times New Roman" w:cs="Times New Roman"/>
          <w:sz w:val="28"/>
          <w:szCs w:val="28"/>
        </w:rPr>
        <w:t xml:space="preserve">Единый портал государственных и муниципальных </w:t>
      </w:r>
      <w:r w:rsidR="00A5758D">
        <w:rPr>
          <w:rFonts w:ascii="Times New Roman" w:hAnsi="Times New Roman" w:cs="Times New Roman"/>
          <w:sz w:val="28"/>
          <w:szCs w:val="28"/>
        </w:rPr>
        <w:t>услуг (функций)»</w:t>
      </w:r>
      <w:r w:rsidRPr="00D948B6">
        <w:rPr>
          <w:rFonts w:ascii="Times New Roman" w:hAnsi="Times New Roman" w:cs="Times New Roman"/>
          <w:sz w:val="28"/>
          <w:szCs w:val="28"/>
        </w:rPr>
        <w:t>.</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12.10. Порядок, форма и место размещения информации о порядке исполнения муниципальной функции. Места размещения информации о порядке исполнения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b/>
          <w:sz w:val="28"/>
          <w:szCs w:val="28"/>
        </w:rPr>
        <w:t xml:space="preserve">- </w:t>
      </w:r>
      <w:r w:rsidRPr="00D948B6">
        <w:rPr>
          <w:rFonts w:ascii="Times New Roman" w:hAnsi="Times New Roman" w:cs="Times New Roman"/>
          <w:sz w:val="28"/>
          <w:szCs w:val="28"/>
        </w:rPr>
        <w:t>на официальном сайте администрации в информационно-телекоммуникацион</w:t>
      </w:r>
      <w:r w:rsidR="00A5758D">
        <w:rPr>
          <w:rFonts w:ascii="Times New Roman" w:hAnsi="Times New Roman" w:cs="Times New Roman"/>
          <w:sz w:val="28"/>
          <w:szCs w:val="28"/>
        </w:rPr>
        <w:t>ной сети «Интернет».</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12.11. Порядок, форма размещения информации об исполнении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Информация об исполнении муниципальной функции должна содержать:</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информацию об отраслевом (функциональном) органе администрации, исполняющем муниципальную функцию;</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информацию о порядке исполнения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информацию о результате исполнения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информацию о нормативных правовых актах, регулирующих исполнение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информацию о порядке получения консультаций;</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текст Административного регламента (полная версия - на сайте в информационно-телек</w:t>
      </w:r>
      <w:r w:rsidR="00A5758D">
        <w:rPr>
          <w:rFonts w:ascii="Times New Roman" w:hAnsi="Times New Roman" w:cs="Times New Roman"/>
          <w:sz w:val="28"/>
          <w:szCs w:val="28"/>
        </w:rPr>
        <w:t>оммуникационной сети «Интернет»</w:t>
      </w:r>
      <w:r w:rsidRPr="00D948B6">
        <w:rPr>
          <w:rFonts w:ascii="Times New Roman" w:hAnsi="Times New Roman" w:cs="Times New Roman"/>
          <w:sz w:val="28"/>
          <w:szCs w:val="28"/>
        </w:rPr>
        <w:t>).</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13. Срок исполнения муниципальной функции.</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13.1. Плановые проверки в отношении одного хозяйствующего субъекта проводятся не чаще одного раза в три года.</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13.2. Срок проведения проверок не может превышать двадцати рабочих </w:t>
      </w:r>
      <w:r w:rsidRPr="00D948B6">
        <w:rPr>
          <w:rFonts w:ascii="Times New Roman" w:hAnsi="Times New Roman" w:cs="Times New Roman"/>
          <w:sz w:val="28"/>
          <w:szCs w:val="28"/>
        </w:rPr>
        <w:lastRenderedPageBreak/>
        <w:t>дней каждой.</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13.3.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01786" w:rsidRPr="00D948B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01786" w:rsidRDefault="00F01786" w:rsidP="007E25ED">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13.5. 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D566FF" w:rsidRPr="00D948B6" w:rsidRDefault="00D566FF" w:rsidP="00FD7349">
      <w:pPr>
        <w:pStyle w:val="ConsPlusNormal"/>
        <w:ind w:left="709" w:hanging="709"/>
        <w:jc w:val="both"/>
        <w:rPr>
          <w:rFonts w:ascii="Times New Roman" w:hAnsi="Times New Roman" w:cs="Times New Roman"/>
          <w:sz w:val="28"/>
          <w:szCs w:val="28"/>
        </w:rPr>
      </w:pPr>
    </w:p>
    <w:p w:rsidR="00F01786" w:rsidRPr="00D566FF" w:rsidRDefault="00F01786" w:rsidP="00FD7349">
      <w:pPr>
        <w:pStyle w:val="ConsPlusNormal"/>
        <w:jc w:val="center"/>
        <w:outlineLvl w:val="1"/>
        <w:rPr>
          <w:rFonts w:ascii="Times New Roman" w:hAnsi="Times New Roman" w:cs="Times New Roman"/>
          <w:b/>
          <w:sz w:val="28"/>
          <w:szCs w:val="28"/>
        </w:rPr>
      </w:pPr>
      <w:r w:rsidRPr="00D566FF">
        <w:rPr>
          <w:rFonts w:ascii="Times New Roman" w:hAnsi="Times New Roman" w:cs="Times New Roman"/>
          <w:b/>
          <w:sz w:val="28"/>
          <w:szCs w:val="28"/>
        </w:rPr>
        <w:t>III. Состав, последовательность и сроки выполнения</w:t>
      </w:r>
    </w:p>
    <w:p w:rsidR="00F01786" w:rsidRPr="00D566FF" w:rsidRDefault="00F01786" w:rsidP="00FD7349">
      <w:pPr>
        <w:pStyle w:val="ConsPlusNormal"/>
        <w:jc w:val="center"/>
        <w:rPr>
          <w:rFonts w:ascii="Times New Roman" w:hAnsi="Times New Roman" w:cs="Times New Roman"/>
          <w:b/>
          <w:sz w:val="28"/>
          <w:szCs w:val="28"/>
        </w:rPr>
      </w:pPr>
      <w:r w:rsidRPr="00D566FF">
        <w:rPr>
          <w:rFonts w:ascii="Times New Roman" w:hAnsi="Times New Roman" w:cs="Times New Roman"/>
          <w:b/>
          <w:sz w:val="28"/>
          <w:szCs w:val="28"/>
        </w:rPr>
        <w:t>административных процедур (действий), требования к порядку</w:t>
      </w:r>
    </w:p>
    <w:p w:rsidR="00F01786" w:rsidRPr="00D566FF" w:rsidRDefault="00F01786" w:rsidP="00FD7349">
      <w:pPr>
        <w:pStyle w:val="ConsPlusNormal"/>
        <w:jc w:val="center"/>
        <w:rPr>
          <w:rFonts w:ascii="Times New Roman" w:hAnsi="Times New Roman" w:cs="Times New Roman"/>
          <w:b/>
          <w:sz w:val="28"/>
          <w:szCs w:val="28"/>
        </w:rPr>
      </w:pPr>
      <w:r w:rsidRPr="00D566FF">
        <w:rPr>
          <w:rFonts w:ascii="Times New Roman" w:hAnsi="Times New Roman" w:cs="Times New Roman"/>
          <w:b/>
          <w:sz w:val="28"/>
          <w:szCs w:val="28"/>
        </w:rPr>
        <w:t>их выполнения, в том числе особенности выполнения</w:t>
      </w:r>
    </w:p>
    <w:p w:rsidR="00F01786" w:rsidRPr="00D566FF" w:rsidRDefault="00F01786" w:rsidP="00FD7349">
      <w:pPr>
        <w:pStyle w:val="ConsPlusNormal"/>
        <w:jc w:val="center"/>
        <w:rPr>
          <w:rFonts w:ascii="Times New Roman" w:hAnsi="Times New Roman" w:cs="Times New Roman"/>
          <w:b/>
          <w:sz w:val="28"/>
          <w:szCs w:val="28"/>
        </w:rPr>
      </w:pPr>
      <w:r w:rsidRPr="00D566FF">
        <w:rPr>
          <w:rFonts w:ascii="Times New Roman" w:hAnsi="Times New Roman" w:cs="Times New Roman"/>
          <w:b/>
          <w:sz w:val="28"/>
          <w:szCs w:val="28"/>
        </w:rPr>
        <w:t>административных процедур в электронной форме</w:t>
      </w:r>
    </w:p>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 Исполнение муниципальной функции включает в себя следующие административные процедуры:</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разработка ежегодного плана проведения плановых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подготовка к проведению плановых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проведение плановой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проведение внеплановой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порядок оформления результатов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принятие мер по результатам проведенной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14.1. Разработка ежегодного плана проведения плановых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Плановые проверки проводятся на основании ежегодного плана проведения плановых проверок (далее - План), утвержденного по форме, установленной нормативными правовыми актами.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14.2. Основанием для начала административной процедуры является разработка проекта ежегодного плана проведения плановых проверок в соответствии с положениями действующего законодательства Российской Федерации.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14.3. В Плане указываются следующие сведения: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D948B6">
        <w:rPr>
          <w:rFonts w:ascii="Times New Roman" w:hAnsi="Times New Roman" w:cs="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 цель и основание проведения каждой плановой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 дата начала и сроки проведения каждой плановой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14.4. Основанием для включения плановой проверки в План является истечение трех лет со дня: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государственной регистрации хозяйствующего субъекта;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окончания проведения последней плановой проверки хозяйствующего субъекта;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начала осуществления хозяйствующим субъектом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14.5. Срок исполнения административного действия по планированию проверок составляет:</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направление в органы прокуратуры утвержденного Плана в срок до 1 ноября года, предшествующего году проведения плановых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14.6. Административные действия настоящей административной процедуры выполняются ответственными исполнителями</w:t>
      </w:r>
      <w:r w:rsidR="00A03029" w:rsidRPr="00D948B6">
        <w:rPr>
          <w:rFonts w:ascii="Times New Roman" w:hAnsi="Times New Roman" w:cs="Times New Roman"/>
          <w:sz w:val="28"/>
          <w:szCs w:val="28"/>
        </w:rPr>
        <w:t xml:space="preserve"> сектора</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14.7. Критерием принятия решения об утверждении Плана является получение из органов прокуратуры предложений по плану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14.8. Особенности выполнения административных процедур в электронной форме: План доводится до сведения заинтересованных лиц посредством его размещения на официальном сайте в информаци</w:t>
      </w:r>
      <w:r w:rsidR="00A5758D">
        <w:rPr>
          <w:rFonts w:ascii="Times New Roman" w:hAnsi="Times New Roman" w:cs="Times New Roman"/>
          <w:sz w:val="28"/>
          <w:szCs w:val="28"/>
        </w:rPr>
        <w:t>онно-телекоммуникационной сети «Интернет»</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14.9. Результатом выполнения административной процедуры является утверждение  Плана.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14.10. Способ фиксации результата выполнения административной процедуры:</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план проведения проверок - на бумажном носителе;</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доведение информации до заинтересованных лиц - в электронной </w:t>
      </w:r>
      <w:r w:rsidRPr="00D948B6">
        <w:rPr>
          <w:rFonts w:ascii="Times New Roman" w:hAnsi="Times New Roman" w:cs="Times New Roman"/>
          <w:sz w:val="28"/>
          <w:szCs w:val="28"/>
        </w:rPr>
        <w:lastRenderedPageBreak/>
        <w:t>форме посредством его размещения на официальном сайте в информаци</w:t>
      </w:r>
      <w:r w:rsidR="00E6132F">
        <w:rPr>
          <w:rFonts w:ascii="Times New Roman" w:hAnsi="Times New Roman" w:cs="Times New Roman"/>
          <w:sz w:val="28"/>
          <w:szCs w:val="28"/>
        </w:rPr>
        <w:t>онно-телекоммуникационной сети «Интернет»</w:t>
      </w:r>
      <w:r w:rsidRPr="00D948B6">
        <w:rPr>
          <w:rFonts w:ascii="Times New Roman" w:hAnsi="Times New Roman" w:cs="Times New Roman"/>
          <w:sz w:val="28"/>
          <w:szCs w:val="28"/>
        </w:rPr>
        <w:t xml:space="preserve"> либо иным доступным способом.</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15. Подготовка к проведению плановых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15.1. Подготовка к проведению плановой проверки включает в себя: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подготовку проекта </w:t>
      </w:r>
      <w:r w:rsidR="00A03029" w:rsidRPr="00D948B6">
        <w:rPr>
          <w:rFonts w:ascii="Times New Roman" w:hAnsi="Times New Roman" w:cs="Times New Roman"/>
          <w:sz w:val="28"/>
          <w:szCs w:val="28"/>
        </w:rPr>
        <w:t>распоряжения</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уведомление хозяйствующего субъекта о проведении плановой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15.2. При подготовке проекта </w:t>
      </w:r>
      <w:r w:rsidR="00A03029" w:rsidRPr="00D948B6">
        <w:rPr>
          <w:rFonts w:ascii="Times New Roman" w:hAnsi="Times New Roman" w:cs="Times New Roman"/>
          <w:sz w:val="28"/>
          <w:szCs w:val="28"/>
        </w:rPr>
        <w:t>распоряжения</w:t>
      </w:r>
      <w:r w:rsidRPr="00D948B6">
        <w:rPr>
          <w:rFonts w:ascii="Times New Roman" w:hAnsi="Times New Roman" w:cs="Times New Roman"/>
          <w:sz w:val="28"/>
          <w:szCs w:val="28"/>
        </w:rPr>
        <w:t xml:space="preserve"> о проведении плановой проверки используется </w:t>
      </w:r>
      <w:hyperlink r:id="rId23" w:history="1">
        <w:r w:rsidRPr="00E6132F">
          <w:rPr>
            <w:rFonts w:ascii="Times New Roman" w:hAnsi="Times New Roman" w:cs="Times New Roman"/>
            <w:color w:val="000000" w:themeColor="text1"/>
            <w:sz w:val="28"/>
            <w:szCs w:val="28"/>
          </w:rPr>
          <w:t>типовая форма</w:t>
        </w:r>
      </w:hyperlink>
      <w:r w:rsidRPr="00D948B6">
        <w:rPr>
          <w:rFonts w:ascii="Times New Roman" w:hAnsi="Times New Roman" w:cs="Times New Roman"/>
          <w:sz w:val="28"/>
          <w:szCs w:val="28"/>
        </w:rPr>
        <w:t xml:space="preserve"> </w:t>
      </w:r>
      <w:r w:rsidR="00A03029" w:rsidRPr="00D948B6">
        <w:rPr>
          <w:rFonts w:ascii="Times New Roman" w:hAnsi="Times New Roman" w:cs="Times New Roman"/>
          <w:sz w:val="28"/>
          <w:szCs w:val="28"/>
        </w:rPr>
        <w:t>распоряжения</w:t>
      </w:r>
      <w:r w:rsidRPr="00D948B6">
        <w:rPr>
          <w:rFonts w:ascii="Times New Roman" w:hAnsi="Times New Roman" w:cs="Times New Roman"/>
          <w:sz w:val="28"/>
          <w:szCs w:val="28"/>
        </w:rPr>
        <w:t xml:space="preserve"> о проведении проверки, утвержденная Приказом Минэкономразвития Российской Федерации от 30.04.2009 </w:t>
      </w:r>
      <w:r w:rsidR="00B52FC0">
        <w:rPr>
          <w:rFonts w:ascii="Times New Roman" w:hAnsi="Times New Roman" w:cs="Times New Roman"/>
          <w:sz w:val="28"/>
          <w:szCs w:val="28"/>
        </w:rPr>
        <w:t>№</w:t>
      </w:r>
      <w:r w:rsidR="00A5758D">
        <w:rPr>
          <w:rFonts w:ascii="Times New Roman" w:hAnsi="Times New Roman" w:cs="Times New Roman"/>
          <w:sz w:val="28"/>
          <w:szCs w:val="28"/>
        </w:rPr>
        <w:t xml:space="preserve"> 141 «</w:t>
      </w:r>
      <w:r w:rsidRPr="00D948B6">
        <w:rPr>
          <w:rFonts w:ascii="Times New Roman" w:hAnsi="Times New Roman" w:cs="Times New Roman"/>
          <w:sz w:val="28"/>
          <w:szCs w:val="28"/>
        </w:rPr>
        <w:t>О реализации</w:t>
      </w:r>
      <w:r w:rsidR="00A5758D">
        <w:rPr>
          <w:rFonts w:ascii="Times New Roman" w:hAnsi="Times New Roman" w:cs="Times New Roman"/>
          <w:sz w:val="28"/>
          <w:szCs w:val="28"/>
        </w:rPr>
        <w:t xml:space="preserve"> положений Федерального закона «</w:t>
      </w:r>
      <w:r w:rsidRPr="00D948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5758D">
        <w:rPr>
          <w:rFonts w:ascii="Times New Roman" w:hAnsi="Times New Roman" w:cs="Times New Roman"/>
          <w:sz w:val="28"/>
          <w:szCs w:val="28"/>
        </w:rPr>
        <w:t>зора) и муниципального контроля»</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15.3. Срок исполнения административного действия по подготовке к проведению плановой проверки составляет:</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подготовка проекта </w:t>
      </w:r>
      <w:r w:rsidR="00A03029" w:rsidRPr="00D948B6">
        <w:rPr>
          <w:rFonts w:ascii="Times New Roman" w:hAnsi="Times New Roman" w:cs="Times New Roman"/>
          <w:sz w:val="28"/>
          <w:szCs w:val="28"/>
        </w:rPr>
        <w:t>распоряжения</w:t>
      </w:r>
      <w:r w:rsidRPr="00D948B6">
        <w:rPr>
          <w:rFonts w:ascii="Times New Roman" w:hAnsi="Times New Roman" w:cs="Times New Roman"/>
          <w:sz w:val="28"/>
          <w:szCs w:val="28"/>
        </w:rPr>
        <w:t xml:space="preserve"> о проведении плановой проверки, предоставление его на подпись и подписание </w:t>
      </w:r>
      <w:r w:rsidR="00A03029" w:rsidRPr="00D948B6">
        <w:rPr>
          <w:rFonts w:ascii="Times New Roman" w:hAnsi="Times New Roman" w:cs="Times New Roman"/>
          <w:sz w:val="28"/>
          <w:szCs w:val="28"/>
        </w:rPr>
        <w:t>руководителем</w:t>
      </w:r>
      <w:r w:rsidRPr="00D948B6">
        <w:rPr>
          <w:rFonts w:ascii="Times New Roman" w:hAnsi="Times New Roman" w:cs="Times New Roman"/>
          <w:sz w:val="28"/>
          <w:szCs w:val="28"/>
        </w:rPr>
        <w:t xml:space="preserve"> - не более 7 рабочих дней;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уведомление хозяйствующего субъекта о проведении плановой проверки - не позднее</w:t>
      </w:r>
      <w:r w:rsidR="00B71E37">
        <w:rPr>
          <w:rFonts w:ascii="Times New Roman" w:hAnsi="Times New Roman" w:cs="Times New Roman"/>
          <w:sz w:val="28"/>
          <w:szCs w:val="28"/>
        </w:rPr>
        <w:t>,</w:t>
      </w:r>
      <w:r w:rsidRPr="00D948B6">
        <w:rPr>
          <w:rFonts w:ascii="Times New Roman" w:hAnsi="Times New Roman" w:cs="Times New Roman"/>
          <w:sz w:val="28"/>
          <w:szCs w:val="28"/>
        </w:rPr>
        <w:t xml:space="preserve"> чем за 3 рабочих дня до начала проведения плановой проверки посредством направления копии </w:t>
      </w:r>
      <w:r w:rsidR="00A03029" w:rsidRPr="00D948B6">
        <w:rPr>
          <w:rFonts w:ascii="Times New Roman" w:hAnsi="Times New Roman" w:cs="Times New Roman"/>
          <w:sz w:val="28"/>
          <w:szCs w:val="28"/>
        </w:rPr>
        <w:t>распоряжения</w:t>
      </w:r>
      <w:r w:rsidRPr="00D948B6">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15.4. Административные действия настоящей административной процедуры выполняются уполномоченными лицами.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15.5. Критерием принятия решения: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о подписании </w:t>
      </w:r>
      <w:r w:rsidR="00A03029" w:rsidRPr="00D948B6">
        <w:rPr>
          <w:rFonts w:ascii="Times New Roman" w:hAnsi="Times New Roman" w:cs="Times New Roman"/>
          <w:sz w:val="28"/>
          <w:szCs w:val="28"/>
        </w:rPr>
        <w:t>распоряжения</w:t>
      </w:r>
      <w:r w:rsidR="000D54C4" w:rsidRPr="00D948B6">
        <w:rPr>
          <w:rFonts w:ascii="Times New Roman" w:hAnsi="Times New Roman" w:cs="Times New Roman"/>
          <w:sz w:val="28"/>
          <w:szCs w:val="28"/>
        </w:rPr>
        <w:t xml:space="preserve"> </w:t>
      </w:r>
      <w:r w:rsidRPr="00D948B6">
        <w:rPr>
          <w:rFonts w:ascii="Times New Roman" w:hAnsi="Times New Roman" w:cs="Times New Roman"/>
          <w:sz w:val="28"/>
          <w:szCs w:val="28"/>
        </w:rPr>
        <w:t>о проведении проверки является наличие утвержденного Плана;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 об уведомлении проверяемых лиц является подписание </w:t>
      </w:r>
      <w:r w:rsidR="000D54C4" w:rsidRPr="00D948B6">
        <w:rPr>
          <w:rFonts w:ascii="Times New Roman" w:hAnsi="Times New Roman" w:cs="Times New Roman"/>
          <w:sz w:val="28"/>
          <w:szCs w:val="28"/>
        </w:rPr>
        <w:t>распоряжения руководителем</w:t>
      </w:r>
      <w:r w:rsidRPr="00D948B6">
        <w:rPr>
          <w:rFonts w:ascii="Times New Roman" w:hAnsi="Times New Roman" w:cs="Times New Roman"/>
          <w:sz w:val="28"/>
          <w:szCs w:val="28"/>
        </w:rPr>
        <w:t xml:space="preserve"> о проведении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15.6. Результатом выполнения административной процедуры является подписание </w:t>
      </w:r>
      <w:r w:rsidR="000D54C4" w:rsidRPr="00D948B6">
        <w:rPr>
          <w:rFonts w:ascii="Times New Roman" w:hAnsi="Times New Roman" w:cs="Times New Roman"/>
          <w:sz w:val="28"/>
          <w:szCs w:val="28"/>
        </w:rPr>
        <w:t>распоряжения</w:t>
      </w:r>
      <w:r w:rsidRPr="00D948B6">
        <w:rPr>
          <w:rFonts w:ascii="Times New Roman" w:hAnsi="Times New Roman" w:cs="Times New Roman"/>
          <w:sz w:val="28"/>
          <w:szCs w:val="28"/>
        </w:rPr>
        <w:t xml:space="preserve"> о проведении плановой проверки и уведомление хозяйствующих субъектов о проведении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15.7. Способ фиксации результата выполнения административной процедуры - на бумажном носителе.</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 Проведение плановой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16.1. Основанием для начала проведения плановой проверки является </w:t>
      </w:r>
      <w:r w:rsidR="000D54C4" w:rsidRPr="00D948B6">
        <w:rPr>
          <w:rFonts w:ascii="Times New Roman" w:hAnsi="Times New Roman" w:cs="Times New Roman"/>
          <w:sz w:val="28"/>
          <w:szCs w:val="28"/>
        </w:rPr>
        <w:t>распоряжение</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16.2. Проведение плановой проверки осуществляется только должностным лицом или должностными лицами, упо</w:t>
      </w:r>
      <w:r w:rsidR="000D54C4" w:rsidRPr="00D948B6">
        <w:rPr>
          <w:rFonts w:ascii="Times New Roman" w:hAnsi="Times New Roman" w:cs="Times New Roman"/>
          <w:sz w:val="28"/>
          <w:szCs w:val="28"/>
        </w:rPr>
        <w:t>лномоченными проводить проверку</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16.3. Проверка проводится в сроки, указанные в </w:t>
      </w:r>
      <w:r w:rsidR="000D54C4" w:rsidRPr="00D948B6">
        <w:rPr>
          <w:rFonts w:ascii="Times New Roman" w:hAnsi="Times New Roman" w:cs="Times New Roman"/>
          <w:sz w:val="28"/>
          <w:szCs w:val="28"/>
        </w:rPr>
        <w:t>распоряжении</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16.4. Плановая проверка проводится в форме документарной проверки и </w:t>
      </w:r>
      <w:r w:rsidRPr="00D948B6">
        <w:rPr>
          <w:rFonts w:ascii="Times New Roman" w:hAnsi="Times New Roman" w:cs="Times New Roman"/>
          <w:sz w:val="28"/>
          <w:szCs w:val="28"/>
        </w:rPr>
        <w:lastRenderedPageBreak/>
        <w:t>(или) выездной.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16.5. Предметом документарной проверки являются сведения, содержащиеся в документах хозяйствующего субъекта,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16.5.1. Документарная проверка проводится по месту нахождения </w:t>
      </w:r>
      <w:r w:rsidR="000D54C4" w:rsidRPr="00D948B6">
        <w:rPr>
          <w:rFonts w:ascii="Times New Roman" w:hAnsi="Times New Roman" w:cs="Times New Roman"/>
          <w:sz w:val="28"/>
          <w:szCs w:val="28"/>
        </w:rPr>
        <w:t>сектора по правовой работе</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16.5.2. В процессе проведения документарной </w:t>
      </w:r>
      <w:r w:rsidR="00A5758D" w:rsidRPr="00D948B6">
        <w:rPr>
          <w:rFonts w:ascii="Times New Roman" w:hAnsi="Times New Roman" w:cs="Times New Roman"/>
          <w:sz w:val="28"/>
          <w:szCs w:val="28"/>
        </w:rPr>
        <w:t>проверки,</w:t>
      </w:r>
      <w:r w:rsidRPr="00D948B6">
        <w:rPr>
          <w:rFonts w:ascii="Times New Roman" w:hAnsi="Times New Roman" w:cs="Times New Roman"/>
          <w:sz w:val="28"/>
          <w:szCs w:val="28"/>
        </w:rPr>
        <w:t xml:space="preserve"> уполномоченные лица  в первую очередь рассматривают документы хозяйствующего субъекта, имеющиеся в распоряжении </w:t>
      </w:r>
      <w:r w:rsidR="000D54C4" w:rsidRPr="00D948B6">
        <w:rPr>
          <w:rFonts w:ascii="Times New Roman" w:hAnsi="Times New Roman" w:cs="Times New Roman"/>
          <w:sz w:val="28"/>
          <w:szCs w:val="28"/>
        </w:rPr>
        <w:t>сектора</w:t>
      </w:r>
      <w:r w:rsidRPr="00D948B6">
        <w:rPr>
          <w:rFonts w:ascii="Times New Roman" w:hAnsi="Times New Roman" w:cs="Times New Roman"/>
          <w:sz w:val="28"/>
          <w:szCs w:val="28"/>
        </w:rPr>
        <w:t>, в том числе уведомления о начале осуществления отдельных видов предпринимательской деятельности,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этих лиц.</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16.5.3. В случае если достоверность сведений, содержащихся в документах, имеющихся в распоряжении </w:t>
      </w:r>
      <w:r w:rsidR="00B71E37">
        <w:rPr>
          <w:rFonts w:ascii="Times New Roman" w:hAnsi="Times New Roman" w:cs="Times New Roman"/>
          <w:sz w:val="28"/>
          <w:szCs w:val="28"/>
        </w:rPr>
        <w:t>сектора</w:t>
      </w:r>
      <w:r w:rsidRPr="00D948B6">
        <w:rPr>
          <w:rFonts w:ascii="Times New Roman" w:hAnsi="Times New Roman" w:cs="Times New Roman"/>
          <w:sz w:val="28"/>
          <w:szCs w:val="28"/>
        </w:rPr>
        <w:t>, вызывает обоснованные сомнения</w:t>
      </w:r>
      <w:r w:rsidR="00B71E37">
        <w:rPr>
          <w:rFonts w:ascii="Times New Roman" w:hAnsi="Times New Roman" w:cs="Times New Roman"/>
          <w:sz w:val="28"/>
          <w:szCs w:val="28"/>
        </w:rPr>
        <w:t>,</w:t>
      </w:r>
      <w:r w:rsidRPr="00D948B6">
        <w:rPr>
          <w:rFonts w:ascii="Times New Roman" w:hAnsi="Times New Roman" w:cs="Times New Roman"/>
          <w:sz w:val="28"/>
          <w:szCs w:val="28"/>
        </w:rPr>
        <w:t xml:space="preserve"> либо эти сведения не позволяют оценить исполнение хозяйствующим субъектом обязательных требований или требований, установленных муниципальными правовыми актами, Управление направляет в адрес хозяйствующего субъекта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0D54C4" w:rsidRPr="00D948B6">
        <w:rPr>
          <w:rFonts w:ascii="Times New Roman" w:hAnsi="Times New Roman" w:cs="Times New Roman"/>
          <w:sz w:val="28"/>
          <w:szCs w:val="28"/>
        </w:rPr>
        <w:t>распоряжения о проведении проверки</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16.5.4. В течение десяти рабочих дней со дня получения мотивированного запроса хозяйствующий субъект обязан направить в </w:t>
      </w:r>
      <w:r w:rsidR="000D54C4" w:rsidRPr="00D948B6">
        <w:rPr>
          <w:rFonts w:ascii="Times New Roman" w:hAnsi="Times New Roman" w:cs="Times New Roman"/>
          <w:sz w:val="28"/>
          <w:szCs w:val="28"/>
        </w:rPr>
        <w:t>сектор по правовой работе</w:t>
      </w:r>
      <w:r w:rsidRPr="00D948B6">
        <w:rPr>
          <w:rFonts w:ascii="Times New Roman" w:hAnsi="Times New Roman" w:cs="Times New Roman"/>
          <w:sz w:val="28"/>
          <w:szCs w:val="28"/>
        </w:rPr>
        <w:t xml:space="preserve"> указанные в запросе документы, которые представляются в виде копий, заверенных печатью и соответственно подписью руководителя, иного должностного лица хозяйствующего субъекта.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Проверяемое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Не допускается требовать нотариального удостоверения копий документов, представляемых в </w:t>
      </w:r>
      <w:r w:rsidR="000D54C4" w:rsidRPr="00D948B6">
        <w:rPr>
          <w:rFonts w:ascii="Times New Roman" w:hAnsi="Times New Roman" w:cs="Times New Roman"/>
          <w:sz w:val="28"/>
          <w:szCs w:val="28"/>
        </w:rPr>
        <w:t>сектор</w:t>
      </w:r>
      <w:r w:rsidRPr="00D948B6">
        <w:rPr>
          <w:rFonts w:ascii="Times New Roman" w:hAnsi="Times New Roman" w:cs="Times New Roman"/>
          <w:sz w:val="28"/>
          <w:szCs w:val="28"/>
        </w:rPr>
        <w:t>, если иное не предусмотрено законодательством Российской Федерации.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При проведении документарной проверки </w:t>
      </w:r>
      <w:r w:rsidR="000D54C4" w:rsidRPr="00D948B6">
        <w:rPr>
          <w:rFonts w:ascii="Times New Roman" w:hAnsi="Times New Roman" w:cs="Times New Roman"/>
          <w:sz w:val="28"/>
          <w:szCs w:val="28"/>
        </w:rPr>
        <w:t>должностные лица сектора</w:t>
      </w:r>
      <w:r w:rsidRPr="00D948B6">
        <w:rPr>
          <w:rFonts w:ascii="Times New Roman" w:hAnsi="Times New Roman" w:cs="Times New Roman"/>
          <w:sz w:val="28"/>
          <w:szCs w:val="28"/>
        </w:rPr>
        <w:t xml:space="preserve"> не вправе требовать у хозяйствующего субъекта сведения и документы, не относящиеся к предмету документарной проверки, а также сведения и документы, которые могут быть получены </w:t>
      </w:r>
      <w:r w:rsidR="000D54C4" w:rsidRPr="00D948B6">
        <w:rPr>
          <w:rFonts w:ascii="Times New Roman" w:hAnsi="Times New Roman" w:cs="Times New Roman"/>
          <w:sz w:val="28"/>
          <w:szCs w:val="28"/>
        </w:rPr>
        <w:t>специалистами сектора</w:t>
      </w:r>
      <w:r w:rsidRPr="00D948B6">
        <w:rPr>
          <w:rFonts w:ascii="Times New Roman" w:hAnsi="Times New Roman" w:cs="Times New Roman"/>
          <w:sz w:val="28"/>
          <w:szCs w:val="28"/>
        </w:rPr>
        <w:t xml:space="preserve"> от иных органов государственного контроля (надзора), органов муниципального контроля.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lastRenderedPageBreak/>
        <w:t xml:space="preserve">16.5.5. В случае если в ходе документарной проверки выявлены ошибки и (или) противоречия в представленных хозяйствующим субъектом документах либо несоответствие сведений, содержащихся в этих документах, сведениям, содержащимся в имеющихся у </w:t>
      </w:r>
      <w:r w:rsidR="007A2F3D" w:rsidRPr="00D948B6">
        <w:rPr>
          <w:rFonts w:ascii="Times New Roman" w:hAnsi="Times New Roman" w:cs="Times New Roman"/>
          <w:sz w:val="28"/>
          <w:szCs w:val="28"/>
        </w:rPr>
        <w:t>специалистов сектора документах</w:t>
      </w:r>
      <w:r w:rsidRPr="00D948B6">
        <w:rPr>
          <w:rFonts w:ascii="Times New Roman" w:hAnsi="Times New Roman" w:cs="Times New Roman"/>
          <w:sz w:val="28"/>
          <w:szCs w:val="28"/>
        </w:rPr>
        <w:t xml:space="preserve">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16.5.6. Хозяйствующий субъект, представляющий в </w:t>
      </w:r>
      <w:r w:rsidR="007A2F3D" w:rsidRPr="00D948B6">
        <w:rPr>
          <w:rFonts w:ascii="Times New Roman" w:hAnsi="Times New Roman" w:cs="Times New Roman"/>
          <w:sz w:val="28"/>
          <w:szCs w:val="28"/>
        </w:rPr>
        <w:t>сектор</w:t>
      </w:r>
      <w:r w:rsidRPr="00D948B6">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пункте 16.5.5 Административного регламента сведений, впр</w:t>
      </w:r>
      <w:r w:rsidR="00D626A5" w:rsidRPr="00D948B6">
        <w:rPr>
          <w:rFonts w:ascii="Times New Roman" w:hAnsi="Times New Roman" w:cs="Times New Roman"/>
          <w:sz w:val="28"/>
          <w:szCs w:val="28"/>
        </w:rPr>
        <w:t xml:space="preserve">аве представить дополнительно </w:t>
      </w:r>
      <w:r w:rsidRPr="00D948B6">
        <w:rPr>
          <w:rFonts w:ascii="Times New Roman" w:hAnsi="Times New Roman" w:cs="Times New Roman"/>
          <w:sz w:val="28"/>
          <w:szCs w:val="28"/>
        </w:rPr>
        <w:t>документы, подтверждающие достоверность ранее представленных документов.</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16.5.7. Должностное лицо, которое проводит документарную проверку, обязано рассмотреть представленные проверяемыми лицами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w:t>
      </w:r>
      <w:r w:rsidR="00D626A5" w:rsidRPr="00D948B6">
        <w:rPr>
          <w:rFonts w:ascii="Times New Roman" w:hAnsi="Times New Roman" w:cs="Times New Roman"/>
          <w:sz w:val="28"/>
          <w:szCs w:val="28"/>
        </w:rPr>
        <w:t>,</w:t>
      </w:r>
      <w:r w:rsidRPr="00D948B6">
        <w:rPr>
          <w:rFonts w:ascii="Times New Roman" w:hAnsi="Times New Roman" w:cs="Times New Roman"/>
          <w:sz w:val="28"/>
          <w:szCs w:val="28"/>
        </w:rPr>
        <w:t xml:space="preserve"> либо при отсутствии пояснений </w:t>
      </w:r>
      <w:r w:rsidR="00D626A5" w:rsidRPr="00D948B6">
        <w:rPr>
          <w:rFonts w:ascii="Times New Roman" w:hAnsi="Times New Roman" w:cs="Times New Roman"/>
          <w:sz w:val="28"/>
          <w:szCs w:val="28"/>
        </w:rPr>
        <w:t>специалисты сектора</w:t>
      </w:r>
      <w:r w:rsidRPr="00D948B6">
        <w:rPr>
          <w:rFonts w:ascii="Times New Roman" w:hAnsi="Times New Roman" w:cs="Times New Roman"/>
          <w:sz w:val="28"/>
          <w:szCs w:val="28"/>
        </w:rPr>
        <w:t xml:space="preserve"> установ</w:t>
      </w:r>
      <w:r w:rsidR="00D626A5" w:rsidRPr="00D948B6">
        <w:rPr>
          <w:rFonts w:ascii="Times New Roman" w:hAnsi="Times New Roman" w:cs="Times New Roman"/>
          <w:sz w:val="28"/>
          <w:szCs w:val="28"/>
        </w:rPr>
        <w:t>я</w:t>
      </w:r>
      <w:r w:rsidRPr="00D948B6">
        <w:rPr>
          <w:rFonts w:ascii="Times New Roman" w:hAnsi="Times New Roman" w:cs="Times New Roman"/>
          <w:sz w:val="28"/>
          <w:szCs w:val="28"/>
        </w:rPr>
        <w:t>т признаки нарушения обязательных требований или требований, установленных муниципальными правовыми актами, уполномоченные лица вправе провести выездную проверку.</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16.6. Предметом выездной проверки являются содержащиеся в документах хозяйствующего субъекта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товары (выполняемая работа, предоставляемые услуги) и принимаемые ими меры по исполнению требований, установленных нормативными правовыми актами и муниципальными правовыми актами.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16.6.1. Выездная проверка проводится по месту нахождения, жительства хозяйствующего субъекта и (или) по месту фактического осуществления их деятельности.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16.6.2. Выездная проверка проводится в случае, если при документарной проверке не представляется возможным:</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D626A5" w:rsidRPr="00D948B6">
        <w:rPr>
          <w:rFonts w:ascii="Times New Roman" w:hAnsi="Times New Roman" w:cs="Times New Roman"/>
          <w:sz w:val="28"/>
          <w:szCs w:val="28"/>
        </w:rPr>
        <w:t>специалистов сектора</w:t>
      </w:r>
      <w:r w:rsidRPr="00D948B6">
        <w:rPr>
          <w:rFonts w:ascii="Times New Roman" w:hAnsi="Times New Roman" w:cs="Times New Roman"/>
          <w:sz w:val="28"/>
          <w:szCs w:val="28"/>
        </w:rPr>
        <w:t xml:space="preserve"> документах хозяйствующего субъекта;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 оценить соответствие деятельности хозяйствующего субъекта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16.6.3. Выездная проверка начинается с предъявления служебного </w:t>
      </w:r>
      <w:r w:rsidRPr="00D948B6">
        <w:rPr>
          <w:rFonts w:ascii="Times New Roman" w:hAnsi="Times New Roman" w:cs="Times New Roman"/>
          <w:sz w:val="28"/>
          <w:szCs w:val="28"/>
        </w:rPr>
        <w:lastRenderedPageBreak/>
        <w:t xml:space="preserve">удостоверения уполномоченными лицами, обязательного ознакомления руководителя или иного должностного лица хозяйствующего субъекта с </w:t>
      </w:r>
      <w:r w:rsidR="00D626A5" w:rsidRPr="00D948B6">
        <w:rPr>
          <w:rFonts w:ascii="Times New Roman" w:hAnsi="Times New Roman" w:cs="Times New Roman"/>
          <w:sz w:val="28"/>
          <w:szCs w:val="28"/>
        </w:rPr>
        <w:t>распоряжением</w:t>
      </w:r>
      <w:r w:rsidRPr="00D948B6">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16.6.4. Руководитель, иное должностное лицо или уполномоченный представитель хозяйствующего субъекта, его представитель обязаны предоставить уполномоченным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хозяйствующим субъектом при осуществлении деятельности здания, строения, сооружения, помещения, к используемым оборудованию, иным подобным объектам, транспортным средствам и перевозимым ими грузам.</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16.6.5. </w:t>
      </w:r>
      <w:r w:rsidR="00D520BE">
        <w:rPr>
          <w:rFonts w:ascii="Times New Roman" w:hAnsi="Times New Roman" w:cs="Times New Roman"/>
          <w:sz w:val="28"/>
          <w:szCs w:val="28"/>
        </w:rPr>
        <w:t>Сектор вправе</w:t>
      </w:r>
      <w:r w:rsidRPr="00D948B6">
        <w:rPr>
          <w:rFonts w:ascii="Times New Roman" w:hAnsi="Times New Roman" w:cs="Times New Roman"/>
          <w:sz w:val="28"/>
          <w:szCs w:val="28"/>
        </w:rPr>
        <w:t xml:space="preserve"> привле</w:t>
      </w:r>
      <w:r w:rsidR="00D520BE">
        <w:rPr>
          <w:rFonts w:ascii="Times New Roman" w:hAnsi="Times New Roman" w:cs="Times New Roman"/>
          <w:sz w:val="28"/>
          <w:szCs w:val="28"/>
        </w:rPr>
        <w:t>чь при необходимости,</w:t>
      </w:r>
      <w:r w:rsidR="00580C45">
        <w:rPr>
          <w:rFonts w:ascii="Times New Roman" w:hAnsi="Times New Roman" w:cs="Times New Roman"/>
          <w:sz w:val="28"/>
          <w:szCs w:val="28"/>
        </w:rPr>
        <w:t xml:space="preserve"> </w:t>
      </w:r>
      <w:r w:rsidRPr="00D948B6">
        <w:rPr>
          <w:rFonts w:ascii="Times New Roman" w:hAnsi="Times New Roman" w:cs="Times New Roman"/>
          <w:sz w:val="28"/>
          <w:szCs w:val="28"/>
        </w:rPr>
        <w:t xml:space="preserve">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его аффилированными лицами.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16.7. Срок исполнения административных действий по проведению проверок не может превышать сроки, указанные в пункте 13 Административного регламента.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16.8. Настоящая административная процедура не предусматривает принятие решений.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16.9. Результатом выполнения административной процедуры является сбор информации для оформления итогов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17. Проведение внеплановых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17.1. Основанием для проведения внеплановой проверки является: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D948B6">
        <w:rPr>
          <w:rFonts w:ascii="Times New Roman" w:hAnsi="Times New Roman" w:cs="Times New Roman"/>
          <w:sz w:val="28"/>
          <w:szCs w:val="28"/>
        </w:rPr>
        <w:lastRenderedPageBreak/>
        <w:t>безопасности государства, а также угрозы чрезвычайных ситуаций природного и техногенного характера;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в) нарушение прав потребителей (в случае обращения граждан, права которых нарушены).</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17.2. Внеплановая выездная проверка по основаниям, указанным в подпункте 2 пункта 17.1 Административного регламента, может быть проведена незамедлительно с извещением органа прокуратуры в порядке, установленном </w:t>
      </w:r>
      <w:hyperlink r:id="rId24" w:history="1">
        <w:r w:rsidRPr="00D948B6">
          <w:rPr>
            <w:rFonts w:ascii="Times New Roman" w:hAnsi="Times New Roman" w:cs="Times New Roman"/>
            <w:color w:val="0000FF"/>
            <w:sz w:val="28"/>
            <w:szCs w:val="28"/>
          </w:rPr>
          <w:t>ч</w:t>
        </w:r>
        <w:r w:rsidRPr="00E6132F">
          <w:rPr>
            <w:rFonts w:ascii="Times New Roman" w:hAnsi="Times New Roman" w:cs="Times New Roman"/>
            <w:color w:val="000000" w:themeColor="text1"/>
            <w:sz w:val="28"/>
            <w:szCs w:val="28"/>
          </w:rPr>
          <w:t>астью 12 статьи 10</w:t>
        </w:r>
      </w:hyperlink>
      <w:r w:rsidRPr="00D948B6">
        <w:rPr>
          <w:rFonts w:ascii="Times New Roman" w:hAnsi="Times New Roman" w:cs="Times New Roman"/>
          <w:sz w:val="28"/>
          <w:szCs w:val="28"/>
        </w:rPr>
        <w:t xml:space="preserve"> Федерального закона от 26.12.2008 </w:t>
      </w:r>
      <w:r w:rsidR="00B52FC0">
        <w:rPr>
          <w:rFonts w:ascii="Times New Roman" w:hAnsi="Times New Roman" w:cs="Times New Roman"/>
          <w:sz w:val="28"/>
          <w:szCs w:val="28"/>
        </w:rPr>
        <w:t>№</w:t>
      </w:r>
      <w:r w:rsidRPr="00D948B6">
        <w:rPr>
          <w:rFonts w:ascii="Times New Roman" w:hAnsi="Times New Roman" w:cs="Times New Roman"/>
          <w:sz w:val="28"/>
          <w:szCs w:val="28"/>
        </w:rPr>
        <w:t xml:space="preserve"> 294-</w:t>
      </w:r>
      <w:r w:rsidR="004D5E34">
        <w:rPr>
          <w:rFonts w:ascii="Times New Roman" w:hAnsi="Times New Roman" w:cs="Times New Roman"/>
          <w:sz w:val="28"/>
          <w:szCs w:val="28"/>
        </w:rPr>
        <w:t>ФЗ «</w:t>
      </w:r>
      <w:r w:rsidRPr="00D948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D5E34">
        <w:rPr>
          <w:rFonts w:ascii="Times New Roman" w:hAnsi="Times New Roman" w:cs="Times New Roman"/>
          <w:sz w:val="28"/>
          <w:szCs w:val="28"/>
        </w:rPr>
        <w:t>зора) и муниципального контроля»</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17.3. Внеплановая проверка проводится в форме документарной проверки и (или) выездной проверки в порядке, </w:t>
      </w:r>
      <w:r w:rsidRPr="00E6132F">
        <w:rPr>
          <w:rFonts w:ascii="Times New Roman" w:hAnsi="Times New Roman" w:cs="Times New Roman"/>
          <w:color w:val="000000" w:themeColor="text1"/>
          <w:sz w:val="28"/>
          <w:szCs w:val="28"/>
        </w:rPr>
        <w:t xml:space="preserve">установленном </w:t>
      </w:r>
      <w:hyperlink r:id="rId25" w:history="1">
        <w:r w:rsidRPr="00E6132F">
          <w:rPr>
            <w:rFonts w:ascii="Times New Roman" w:hAnsi="Times New Roman" w:cs="Times New Roman"/>
            <w:color w:val="000000" w:themeColor="text1"/>
            <w:sz w:val="28"/>
            <w:szCs w:val="28"/>
          </w:rPr>
          <w:t>статьей 10</w:t>
        </w:r>
      </w:hyperlink>
      <w:r w:rsidRPr="00D948B6">
        <w:rPr>
          <w:rFonts w:ascii="Times New Roman" w:hAnsi="Times New Roman" w:cs="Times New Roman"/>
          <w:sz w:val="28"/>
          <w:szCs w:val="28"/>
        </w:rPr>
        <w:t xml:space="preserve"> Федерального закона от 26.12.2008 </w:t>
      </w:r>
      <w:r w:rsidR="00B52FC0">
        <w:rPr>
          <w:rFonts w:ascii="Times New Roman" w:hAnsi="Times New Roman" w:cs="Times New Roman"/>
          <w:sz w:val="28"/>
          <w:szCs w:val="28"/>
        </w:rPr>
        <w:t>№</w:t>
      </w:r>
      <w:r w:rsidR="004D5E34">
        <w:rPr>
          <w:rFonts w:ascii="Times New Roman" w:hAnsi="Times New Roman" w:cs="Times New Roman"/>
          <w:sz w:val="28"/>
          <w:szCs w:val="28"/>
        </w:rPr>
        <w:t xml:space="preserve"> 294-ФЗ «</w:t>
      </w:r>
      <w:r w:rsidRPr="00D948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D5E34">
        <w:rPr>
          <w:rFonts w:ascii="Times New Roman" w:hAnsi="Times New Roman" w:cs="Times New Roman"/>
          <w:sz w:val="28"/>
          <w:szCs w:val="28"/>
        </w:rPr>
        <w:t>зора) и муниципального контроля»</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17.3.1.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17.3.2.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17.4. Административные действия настоящей административной процедуры выполняются уполномоченными лицами </w:t>
      </w:r>
      <w:r w:rsidR="00D626A5" w:rsidRPr="00D948B6">
        <w:rPr>
          <w:rFonts w:ascii="Times New Roman" w:hAnsi="Times New Roman" w:cs="Times New Roman"/>
          <w:sz w:val="28"/>
          <w:szCs w:val="28"/>
        </w:rPr>
        <w:t>сектора по правовой работе</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17.5. Настоящая административная процедура не предусматривает принятие решений.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17.6. Результатом выполнения административной процедуры является сбор информации для оформления итогов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 Порядок оформления результатов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18.1. Основанием для начала административной процедуры является анализ информации, полученной в ходе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18.2. Административные действия настоящей административной </w:t>
      </w:r>
      <w:r w:rsidRPr="00D948B6">
        <w:rPr>
          <w:rFonts w:ascii="Times New Roman" w:hAnsi="Times New Roman" w:cs="Times New Roman"/>
          <w:sz w:val="28"/>
          <w:szCs w:val="28"/>
        </w:rPr>
        <w:lastRenderedPageBreak/>
        <w:t>процедуры выполняются уполномоченными лицами, которыми по результатам проведенной проверки составляется акт проверки по установленной форме в двух экземплярах.</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18.3. </w:t>
      </w:r>
      <w:hyperlink r:id="rId26" w:history="1">
        <w:r w:rsidRPr="00E6132F">
          <w:rPr>
            <w:rFonts w:ascii="Times New Roman" w:hAnsi="Times New Roman" w:cs="Times New Roman"/>
            <w:color w:val="000000" w:themeColor="text1"/>
            <w:sz w:val="28"/>
            <w:szCs w:val="28"/>
          </w:rPr>
          <w:t>Типовая форма</w:t>
        </w:r>
      </w:hyperlink>
      <w:r w:rsidRPr="00D948B6">
        <w:rPr>
          <w:rFonts w:ascii="Times New Roman" w:hAnsi="Times New Roman" w:cs="Times New Roman"/>
          <w:sz w:val="28"/>
          <w:szCs w:val="28"/>
        </w:rPr>
        <w:t xml:space="preserve"> акта проведения проверки утверждена Приказом Минэкономразвития Российской Федерации от 30.04.2009 </w:t>
      </w:r>
      <w:r w:rsidR="00B52FC0">
        <w:rPr>
          <w:rFonts w:ascii="Times New Roman" w:hAnsi="Times New Roman" w:cs="Times New Roman"/>
          <w:sz w:val="28"/>
          <w:szCs w:val="28"/>
        </w:rPr>
        <w:t>№</w:t>
      </w:r>
      <w:r w:rsidR="004D5E34">
        <w:rPr>
          <w:rFonts w:ascii="Times New Roman" w:hAnsi="Times New Roman" w:cs="Times New Roman"/>
          <w:sz w:val="28"/>
          <w:szCs w:val="28"/>
        </w:rPr>
        <w:t xml:space="preserve"> 141 «</w:t>
      </w:r>
      <w:r w:rsidRPr="00D948B6">
        <w:rPr>
          <w:rFonts w:ascii="Times New Roman" w:hAnsi="Times New Roman" w:cs="Times New Roman"/>
          <w:sz w:val="28"/>
          <w:szCs w:val="28"/>
        </w:rPr>
        <w:t>О реализации</w:t>
      </w:r>
      <w:r w:rsidR="00E6132F">
        <w:rPr>
          <w:rFonts w:ascii="Times New Roman" w:hAnsi="Times New Roman" w:cs="Times New Roman"/>
          <w:sz w:val="28"/>
          <w:szCs w:val="28"/>
        </w:rPr>
        <w:t xml:space="preserve"> положений Федерального закона «</w:t>
      </w:r>
      <w:r w:rsidRPr="00D948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D5E34">
        <w:rPr>
          <w:rFonts w:ascii="Times New Roman" w:hAnsi="Times New Roman" w:cs="Times New Roman"/>
          <w:sz w:val="28"/>
          <w:szCs w:val="28"/>
        </w:rPr>
        <w:t>зора) и муниципального контроля»</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18.4. В акте проверки указываются: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 дата, время и место составления акта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 наименование органа муниципального контроля;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 дата и номер приказа начальника, заместителя начальника органа муниципального контроля;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4) фамилии, имена, отчества и должности уполномоченных лиц, проводивших проверку;</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5)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его представителя, присутствовавших при проведении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6) дата, время, продолжительность и место проведения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хозяйствующего субъекта,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9) подписи уполномоченных лиц, проводивших проверку.</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18.5. К акту проверки прилагаются протоколы или заключения проведенных исследований, испытаний и экспертиз, объяснения работников хозяйствующего субъекта, на которых возлагается ответственность за нарушение установленных требований, предписание об устранении выявленных нарушений и иные связанные с результатами проверки документы или их копии.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18.6. Акт проверки оформляется непосредственно после ее завершения в двух 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хозяйствующего субъекта, его представителя, а также в случае отказа проверяемого лица дать </w:t>
      </w:r>
      <w:r w:rsidRPr="00D948B6">
        <w:rPr>
          <w:rFonts w:ascii="Times New Roman" w:hAnsi="Times New Roman" w:cs="Times New Roman"/>
          <w:sz w:val="28"/>
          <w:szCs w:val="28"/>
        </w:rPr>
        <w:lastRenderedPageBreak/>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18.8.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18.9. В журнале учета проверок уполномоченными лицами Управления, проводившими проверку, осуществляется запись о проведенной проверке, содержащая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18.10.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фото и видео материалы;</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18.12. Критерием принятия решения: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о составлении акта проверки является завершение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о составлении предписания является наличие нарушений требований законодательства, выявленных в ходе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18.13. Результатом исполнения административного действия является: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lastRenderedPageBreak/>
        <w:t>- оформление акта проверки в двух экземплярах;</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18.14. Способ фиксации результата выполнения административной процедуры - на бумажном носителе.</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19. Принятие мер по результатам проведенной проверки.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19.1. В случае выявления при проведении проверки нарушений лицом обязательных требований, устано</w:t>
      </w:r>
      <w:r w:rsidR="00B045A0" w:rsidRPr="00D948B6">
        <w:rPr>
          <w:rFonts w:ascii="Times New Roman" w:hAnsi="Times New Roman" w:cs="Times New Roman"/>
          <w:sz w:val="28"/>
          <w:szCs w:val="28"/>
        </w:rPr>
        <w:t>вленных правовыми актами, должностные лица</w:t>
      </w:r>
      <w:r w:rsidRPr="00D948B6">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выдать предписание проверяемому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19.2. Критерием принятия решения: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о списании документов в дело является устранение выявленных нарушений;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о направлении в уполномоченные органы материалов, связанных с нарушениями обязательных требований, для решения вопросов о возбуждении административных дел по п</w:t>
      </w:r>
      <w:r w:rsidR="00B045A0" w:rsidRPr="00D948B6">
        <w:rPr>
          <w:rFonts w:ascii="Times New Roman" w:hAnsi="Times New Roman" w:cs="Times New Roman"/>
          <w:sz w:val="28"/>
          <w:szCs w:val="28"/>
        </w:rPr>
        <w:t xml:space="preserve">ризнакам </w:t>
      </w:r>
      <w:r w:rsidRPr="00D948B6">
        <w:rPr>
          <w:rFonts w:ascii="Times New Roman" w:hAnsi="Times New Roman" w:cs="Times New Roman"/>
          <w:sz w:val="28"/>
          <w:szCs w:val="28"/>
        </w:rPr>
        <w:t>правонарушений являются наличие события административного (иного) правонарушения или иные случаи, предусмотренные законом.</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19.3. Способ фиксации результата выполнения административной процедуры - на бумажном носителе.</w:t>
      </w:r>
    </w:p>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FD7349" w:rsidRDefault="00F01786" w:rsidP="00A5758D">
      <w:pPr>
        <w:pStyle w:val="ConsPlusNormal"/>
        <w:spacing w:line="276" w:lineRule="auto"/>
        <w:jc w:val="center"/>
        <w:outlineLvl w:val="1"/>
        <w:rPr>
          <w:rFonts w:ascii="Times New Roman" w:hAnsi="Times New Roman" w:cs="Times New Roman"/>
          <w:b/>
          <w:sz w:val="28"/>
          <w:szCs w:val="28"/>
        </w:rPr>
      </w:pPr>
      <w:r w:rsidRPr="00FD7349">
        <w:rPr>
          <w:rFonts w:ascii="Times New Roman" w:hAnsi="Times New Roman" w:cs="Times New Roman"/>
          <w:b/>
          <w:sz w:val="28"/>
          <w:szCs w:val="28"/>
        </w:rPr>
        <w:t>IV. Порядок и формы контроля</w:t>
      </w:r>
    </w:p>
    <w:p w:rsidR="00F01786" w:rsidRPr="00FD7349" w:rsidRDefault="00F01786" w:rsidP="00A5758D">
      <w:pPr>
        <w:pStyle w:val="ConsPlusNormal"/>
        <w:spacing w:line="276" w:lineRule="auto"/>
        <w:jc w:val="center"/>
        <w:rPr>
          <w:rFonts w:ascii="Times New Roman" w:hAnsi="Times New Roman" w:cs="Times New Roman"/>
          <w:b/>
          <w:sz w:val="28"/>
          <w:szCs w:val="28"/>
        </w:rPr>
      </w:pPr>
      <w:r w:rsidRPr="00FD7349">
        <w:rPr>
          <w:rFonts w:ascii="Times New Roman" w:hAnsi="Times New Roman" w:cs="Times New Roman"/>
          <w:b/>
          <w:sz w:val="28"/>
          <w:szCs w:val="28"/>
        </w:rPr>
        <w:t>за исполнением муниципальной функции</w:t>
      </w:r>
    </w:p>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20.1. Текущий контроль за соблюдением последовательности действий, определенных административными процедурами при исполнении муниципальной функции, и принятием решений сотрудниками осуществляется их непосредственным руководителем, а также лицами, ответственными за организацию работы по выполнению муниципальной функции.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20.2.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выполнение муниципальной функции.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20.3. Проверка соответствия полноты и качества выполнения муниципальной функции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030730" w:rsidRPr="00D948B6">
        <w:rPr>
          <w:rFonts w:ascii="Times New Roman" w:hAnsi="Times New Roman" w:cs="Times New Roman"/>
          <w:sz w:val="28"/>
          <w:szCs w:val="28"/>
        </w:rPr>
        <w:t>Кимовский район</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20.4.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хозяйствующими субъектами обязательных требований и требований, установленных муниципальными правовыми актами, и подлежат отмене в установленном порядке на основании заявления хозяйствующих субъектов.</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20.5. Вред, причиненный хозяйствующему субъекту вследствие действий (бездейс</w:t>
      </w:r>
      <w:r w:rsidR="00030730" w:rsidRPr="00D948B6">
        <w:rPr>
          <w:rFonts w:ascii="Times New Roman" w:hAnsi="Times New Roman" w:cs="Times New Roman"/>
          <w:sz w:val="28"/>
          <w:szCs w:val="28"/>
        </w:rPr>
        <w:t>твия) уполномоченных лиц сектора</w:t>
      </w:r>
      <w:r w:rsidRPr="00D948B6">
        <w:rPr>
          <w:rFonts w:ascii="Times New Roman" w:hAnsi="Times New Roman" w:cs="Times New Roman"/>
          <w:sz w:val="28"/>
          <w:szCs w:val="28"/>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20.6. При определении размера вреда, причиненного хозяйствующему субъекту неправомерными действиями (бездействием) уполномоченных лиц </w:t>
      </w:r>
      <w:r w:rsidR="00030730" w:rsidRPr="00D948B6">
        <w:rPr>
          <w:rFonts w:ascii="Times New Roman" w:hAnsi="Times New Roman" w:cs="Times New Roman"/>
          <w:sz w:val="28"/>
          <w:szCs w:val="28"/>
        </w:rPr>
        <w:t>сектора</w:t>
      </w:r>
      <w:r w:rsidRPr="00D948B6">
        <w:rPr>
          <w:rFonts w:ascii="Times New Roman" w:hAnsi="Times New Roman" w:cs="Times New Roman"/>
          <w:sz w:val="28"/>
          <w:szCs w:val="28"/>
        </w:rPr>
        <w:t>, также учитываются расходы хозяйствующего субъекта, относимые на себестоимость продукции (работ, услуг) или на финансовые результаты их деятельности, и затраты, которые лицо,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21.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w:t>
      </w:r>
      <w:r w:rsidRPr="00D948B6">
        <w:rPr>
          <w:rFonts w:ascii="Times New Roman" w:hAnsi="Times New Roman" w:cs="Times New Roman"/>
          <w:sz w:val="28"/>
          <w:szCs w:val="28"/>
        </w:rPr>
        <w:lastRenderedPageBreak/>
        <w:t>муниципальной функции: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21.1. Периодичность осуществления текущего контроля (планового контроля) устанавливается руководителем органа, осуществляющего исполнение муниципальной функции. Проведение проверок исполнения Административного регламента в рамках текущего контроля производится не реже одного раза в квартал.</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21.2. Руководители, ответственные за организацию работы по исполнению муниципальной функции,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21.3. Руководитель </w:t>
      </w:r>
      <w:r w:rsidR="00030730" w:rsidRPr="00D948B6">
        <w:rPr>
          <w:rFonts w:ascii="Times New Roman" w:hAnsi="Times New Roman" w:cs="Times New Roman"/>
          <w:sz w:val="28"/>
          <w:szCs w:val="28"/>
        </w:rPr>
        <w:t>сектора по правовой работе</w:t>
      </w:r>
      <w:r w:rsidRPr="00D948B6">
        <w:rPr>
          <w:rFonts w:ascii="Times New Roman" w:hAnsi="Times New Roman" w:cs="Times New Roman"/>
          <w:sz w:val="28"/>
          <w:szCs w:val="28"/>
        </w:rPr>
        <w:t xml:space="preserve"> проводит контроль за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22. Ответственность должностных лиц органа местного самоуправления за решения и действия (бездействие), принимаемые (осуществляемые) ими в ходе исполнения муниципальной функции: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22.1.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22.2. Уполномоченные лица, проводящие проверки, несут персональную ответственность за полноту и правильность их проведения, сохранность документов, порядок и сроки их проведения.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22.3. Сотрудники, уполномоченные на проведение проверок, несут персональную ответственность:</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за своевременность и качество проводимых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за соответствие результатов проверок требованиям действующего законодательства;</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за соблюдение порядка и сроков проведения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22.4. О мерах, принятых в отношении виновных в нарушении законодательства Российской Федерации уполномоченных лиц, в течение десяти дней со дня принятия таких мер</w:t>
      </w:r>
      <w:r w:rsidR="004D5E34">
        <w:rPr>
          <w:rFonts w:ascii="Times New Roman" w:hAnsi="Times New Roman" w:cs="Times New Roman"/>
          <w:sz w:val="28"/>
          <w:szCs w:val="28"/>
        </w:rPr>
        <w:t>,</w:t>
      </w:r>
      <w:r w:rsidRPr="00D948B6">
        <w:rPr>
          <w:rFonts w:ascii="Times New Roman" w:hAnsi="Times New Roman" w:cs="Times New Roman"/>
          <w:sz w:val="28"/>
          <w:szCs w:val="28"/>
        </w:rPr>
        <w:t xml:space="preserve"> </w:t>
      </w:r>
      <w:r w:rsidR="00030730" w:rsidRPr="00D948B6">
        <w:rPr>
          <w:rFonts w:ascii="Times New Roman" w:hAnsi="Times New Roman" w:cs="Times New Roman"/>
          <w:sz w:val="28"/>
          <w:szCs w:val="28"/>
        </w:rPr>
        <w:t>специалисты сектора по правовой работе</w:t>
      </w:r>
      <w:r w:rsidRPr="00D948B6">
        <w:rPr>
          <w:rFonts w:ascii="Times New Roman" w:hAnsi="Times New Roman" w:cs="Times New Roman"/>
          <w:sz w:val="28"/>
          <w:szCs w:val="28"/>
        </w:rPr>
        <w:t xml:space="preserve"> обязан</w:t>
      </w:r>
      <w:r w:rsidR="00620ACC" w:rsidRPr="00D948B6">
        <w:rPr>
          <w:rFonts w:ascii="Times New Roman" w:hAnsi="Times New Roman" w:cs="Times New Roman"/>
          <w:sz w:val="28"/>
          <w:szCs w:val="28"/>
        </w:rPr>
        <w:t>ы</w:t>
      </w:r>
      <w:r w:rsidRPr="00D948B6">
        <w:rPr>
          <w:rFonts w:ascii="Times New Roman" w:hAnsi="Times New Roman" w:cs="Times New Roman"/>
          <w:sz w:val="28"/>
          <w:szCs w:val="28"/>
        </w:rPr>
        <w:t xml:space="preserve"> сообщить в письменной форме хозяйствующему субъекту, права и (или) законные интересы которого нарушены.</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23.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23.1. Граждане, их объединения и организации имеют право на предусмотренные действующим законодательством формы контроля за деятельностью </w:t>
      </w:r>
      <w:r w:rsidR="00620ACC" w:rsidRPr="00D948B6">
        <w:rPr>
          <w:rFonts w:ascii="Times New Roman" w:hAnsi="Times New Roman" w:cs="Times New Roman"/>
          <w:sz w:val="28"/>
          <w:szCs w:val="28"/>
        </w:rPr>
        <w:t>должностных лиц, осуществляющих м</w:t>
      </w:r>
      <w:r w:rsidR="00250D0E" w:rsidRPr="00D948B6">
        <w:rPr>
          <w:rFonts w:ascii="Times New Roman" w:hAnsi="Times New Roman" w:cs="Times New Roman"/>
          <w:sz w:val="28"/>
          <w:szCs w:val="28"/>
        </w:rPr>
        <w:t>у</w:t>
      </w:r>
      <w:r w:rsidR="00620ACC" w:rsidRPr="00D948B6">
        <w:rPr>
          <w:rFonts w:ascii="Times New Roman" w:hAnsi="Times New Roman" w:cs="Times New Roman"/>
          <w:sz w:val="28"/>
          <w:szCs w:val="28"/>
        </w:rPr>
        <w:t>ниципальный контроль,</w:t>
      </w:r>
      <w:r w:rsidRPr="00D948B6">
        <w:rPr>
          <w:rFonts w:ascii="Times New Roman" w:hAnsi="Times New Roman" w:cs="Times New Roman"/>
          <w:sz w:val="28"/>
          <w:szCs w:val="28"/>
        </w:rPr>
        <w:t xml:space="preserve"> при исполнении муниципальной функции.</w:t>
      </w:r>
    </w:p>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FD7349" w:rsidRDefault="00F01786" w:rsidP="00FD7349">
      <w:pPr>
        <w:pStyle w:val="ConsPlusNormal"/>
        <w:jc w:val="center"/>
        <w:outlineLvl w:val="1"/>
        <w:rPr>
          <w:rFonts w:ascii="Times New Roman" w:hAnsi="Times New Roman" w:cs="Times New Roman"/>
          <w:b/>
          <w:sz w:val="28"/>
          <w:szCs w:val="28"/>
        </w:rPr>
      </w:pPr>
      <w:r w:rsidRPr="00FD7349">
        <w:rPr>
          <w:rFonts w:ascii="Times New Roman" w:hAnsi="Times New Roman" w:cs="Times New Roman"/>
          <w:b/>
          <w:sz w:val="28"/>
          <w:szCs w:val="28"/>
        </w:rPr>
        <w:t>V. Досудебный (внесудебный) порядок обжалования</w:t>
      </w:r>
    </w:p>
    <w:p w:rsidR="00F01786" w:rsidRPr="00FD7349" w:rsidRDefault="00F01786" w:rsidP="00FD7349">
      <w:pPr>
        <w:pStyle w:val="ConsPlusNormal"/>
        <w:jc w:val="center"/>
        <w:rPr>
          <w:rFonts w:ascii="Times New Roman" w:hAnsi="Times New Roman" w:cs="Times New Roman"/>
          <w:b/>
          <w:sz w:val="28"/>
          <w:szCs w:val="28"/>
        </w:rPr>
      </w:pPr>
      <w:r w:rsidRPr="00FD7349">
        <w:rPr>
          <w:rFonts w:ascii="Times New Roman" w:hAnsi="Times New Roman" w:cs="Times New Roman"/>
          <w:b/>
          <w:sz w:val="28"/>
          <w:szCs w:val="28"/>
        </w:rPr>
        <w:t>решений и действий (бездействия) органа, исполняющего</w:t>
      </w:r>
    </w:p>
    <w:p w:rsidR="00F01786" w:rsidRPr="00FD7349" w:rsidRDefault="00F01786" w:rsidP="00FD7349">
      <w:pPr>
        <w:pStyle w:val="ConsPlusNormal"/>
        <w:jc w:val="center"/>
        <w:rPr>
          <w:rFonts w:ascii="Times New Roman" w:hAnsi="Times New Roman" w:cs="Times New Roman"/>
          <w:b/>
          <w:sz w:val="28"/>
          <w:szCs w:val="28"/>
        </w:rPr>
      </w:pPr>
      <w:r w:rsidRPr="00FD7349">
        <w:rPr>
          <w:rFonts w:ascii="Times New Roman" w:hAnsi="Times New Roman" w:cs="Times New Roman"/>
          <w:b/>
          <w:sz w:val="28"/>
          <w:szCs w:val="28"/>
        </w:rPr>
        <w:t>муниципальную функцию, а также его должностных лиц</w:t>
      </w:r>
    </w:p>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24. Действия (бездействие) и решения специалистов (сотрудников) </w:t>
      </w:r>
      <w:r w:rsidR="00DB116E" w:rsidRPr="00D948B6">
        <w:rPr>
          <w:rFonts w:ascii="Times New Roman" w:hAnsi="Times New Roman" w:cs="Times New Roman"/>
          <w:sz w:val="28"/>
          <w:szCs w:val="28"/>
        </w:rPr>
        <w:t>сектора</w:t>
      </w:r>
      <w:r w:rsidRPr="00D948B6">
        <w:rPr>
          <w:rFonts w:ascii="Times New Roman" w:hAnsi="Times New Roman" w:cs="Times New Roman"/>
          <w:sz w:val="28"/>
          <w:szCs w:val="28"/>
        </w:rPr>
        <w:t xml:space="preserve">, осуществляемые (принятые) в ходе проведения проверок, могут быть обжалованы заинтересованными лицами в досудебном (внесудебном) порядке путем обращения в </w:t>
      </w:r>
      <w:r w:rsidR="00DB116E" w:rsidRPr="00D948B6">
        <w:rPr>
          <w:rFonts w:ascii="Times New Roman" w:hAnsi="Times New Roman" w:cs="Times New Roman"/>
          <w:sz w:val="28"/>
          <w:szCs w:val="28"/>
        </w:rPr>
        <w:t>сектор по правовой работе</w:t>
      </w:r>
      <w:r w:rsidRPr="00D948B6">
        <w:rPr>
          <w:rFonts w:ascii="Times New Roman" w:hAnsi="Times New Roman" w:cs="Times New Roman"/>
          <w:sz w:val="28"/>
          <w:szCs w:val="28"/>
        </w:rPr>
        <w:t xml:space="preserve"> и (или) администраци</w:t>
      </w:r>
      <w:r w:rsidR="00DB116E" w:rsidRPr="00D948B6">
        <w:rPr>
          <w:rFonts w:ascii="Times New Roman" w:hAnsi="Times New Roman" w:cs="Times New Roman"/>
          <w:sz w:val="28"/>
          <w:szCs w:val="28"/>
        </w:rPr>
        <w:t>ю муниципального образования Кимовский район</w:t>
      </w:r>
      <w:r w:rsidRPr="00D948B6">
        <w:rPr>
          <w:rFonts w:ascii="Times New Roman" w:hAnsi="Times New Roman" w:cs="Times New Roman"/>
          <w:sz w:val="28"/>
          <w:szCs w:val="28"/>
        </w:rPr>
        <w:t xml:space="preserve"> или в судебном порядке в соответствии с законодательством Российской Федерации.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25. Предметом досудебного (внесудебного) порядка обжалования являются действия (бездействие), осуществляемые сотрудниками и руководителем </w:t>
      </w:r>
      <w:r w:rsidR="00DB116E" w:rsidRPr="00D948B6">
        <w:rPr>
          <w:rFonts w:ascii="Times New Roman" w:hAnsi="Times New Roman" w:cs="Times New Roman"/>
          <w:sz w:val="28"/>
          <w:szCs w:val="28"/>
        </w:rPr>
        <w:t>сектора по правовой работе</w:t>
      </w:r>
      <w:r w:rsidRPr="00D948B6">
        <w:rPr>
          <w:rFonts w:ascii="Times New Roman" w:hAnsi="Times New Roman" w:cs="Times New Roman"/>
          <w:sz w:val="28"/>
          <w:szCs w:val="28"/>
        </w:rPr>
        <w:t xml:space="preserve"> при проведении проверок, а также принятые сотрудниками и руководителем </w:t>
      </w:r>
      <w:r w:rsidR="001C1AA3" w:rsidRPr="00D948B6">
        <w:rPr>
          <w:rFonts w:ascii="Times New Roman" w:hAnsi="Times New Roman" w:cs="Times New Roman"/>
          <w:sz w:val="28"/>
          <w:szCs w:val="28"/>
        </w:rPr>
        <w:t>сектора</w:t>
      </w:r>
      <w:r w:rsidRPr="00D948B6">
        <w:rPr>
          <w:rFonts w:ascii="Times New Roman" w:hAnsi="Times New Roman" w:cs="Times New Roman"/>
          <w:sz w:val="28"/>
          <w:szCs w:val="28"/>
        </w:rPr>
        <w:t xml:space="preserve"> решения о проведении проверок.</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26. Заявители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27. Основанием для начала процедуры досудебного (внесудебного) обжалования является поступление жалобы, письменного предложения, заявления (далее - обращение) в государственные органы, органы местного самоуправления и должностным лицам, в том числе посредством электронной почты (в электронном виде), а также электронной приемной администрации на официальном сайте администрации в информаци</w:t>
      </w:r>
      <w:r w:rsidR="004D5E34">
        <w:rPr>
          <w:rFonts w:ascii="Times New Roman" w:hAnsi="Times New Roman" w:cs="Times New Roman"/>
          <w:sz w:val="28"/>
          <w:szCs w:val="28"/>
        </w:rPr>
        <w:t>онно-телекоммуникационной сети «Интернет»</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28. Заявители имеют право обратиться с жалобой лично (устно) или направить письменное обращение (предложение, заявление или жалобу), в том числе посредством электронной почты (в электронном виде), а также электронной приемной администрации на официальном сайте администрации в информаци</w:t>
      </w:r>
      <w:r w:rsidR="004D5E34">
        <w:rPr>
          <w:rFonts w:ascii="Times New Roman" w:hAnsi="Times New Roman" w:cs="Times New Roman"/>
          <w:sz w:val="28"/>
          <w:szCs w:val="28"/>
        </w:rPr>
        <w:t>онно-телекоммуникационной сети «Интернет»</w:t>
      </w:r>
      <w:r w:rsidRPr="00D948B6">
        <w:rPr>
          <w:rFonts w:ascii="Times New Roman" w:hAnsi="Times New Roman" w:cs="Times New Roman"/>
          <w:sz w:val="28"/>
          <w:szCs w:val="28"/>
        </w:rPr>
        <w:t>.</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29. При обращении заявителей в письменной форме срок рассмотрения письменного обращения не должен превышать 30 дней со дня регистрации такого обращения. При обращении заявителей посредством электронной почты ответ направляется электронной почтой (если иное не указано в обращении заявителя) в срок, не превышающий 30 дней со дня регистрации такого обращения.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30. Ответ на обращение, поступившее в </w:t>
      </w:r>
      <w:r w:rsidR="00D22E1B" w:rsidRPr="00D948B6">
        <w:rPr>
          <w:rFonts w:ascii="Times New Roman" w:hAnsi="Times New Roman" w:cs="Times New Roman"/>
          <w:sz w:val="28"/>
          <w:szCs w:val="28"/>
        </w:rPr>
        <w:t>сектор по правовой работе</w:t>
      </w:r>
      <w:r w:rsidRPr="00D948B6">
        <w:rPr>
          <w:rFonts w:ascii="Times New Roman" w:hAnsi="Times New Roman" w:cs="Times New Roman"/>
          <w:sz w:val="28"/>
          <w:szCs w:val="28"/>
        </w:rPr>
        <w:t xml:space="preserve"> или администрацию </w:t>
      </w:r>
      <w:r w:rsidR="00454CD9" w:rsidRPr="00D948B6">
        <w:rPr>
          <w:rFonts w:ascii="Times New Roman" w:hAnsi="Times New Roman" w:cs="Times New Roman"/>
          <w:sz w:val="28"/>
          <w:szCs w:val="28"/>
        </w:rPr>
        <w:t>муниципального образования Кимовский район</w:t>
      </w:r>
      <w:r w:rsidRPr="00D948B6">
        <w:rPr>
          <w:rFonts w:ascii="Times New Roman" w:hAnsi="Times New Roman" w:cs="Times New Roman"/>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31. Письменный ответ, содержащий результаты рассмотрения письменного обращения, направляется заявителю.</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lastRenderedPageBreak/>
        <w:t>32.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35.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sidR="00454CD9" w:rsidRPr="00D948B6">
        <w:rPr>
          <w:rFonts w:ascii="Times New Roman" w:hAnsi="Times New Roman" w:cs="Times New Roman"/>
          <w:sz w:val="28"/>
          <w:szCs w:val="28"/>
        </w:rPr>
        <w:t>сектора</w:t>
      </w:r>
      <w:r w:rsidRPr="00D948B6">
        <w:rPr>
          <w:rFonts w:ascii="Times New Roman" w:hAnsi="Times New Roman" w:cs="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39.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sidR="00454CD9" w:rsidRPr="00D948B6">
        <w:rPr>
          <w:rFonts w:ascii="Times New Roman" w:hAnsi="Times New Roman" w:cs="Times New Roman"/>
          <w:sz w:val="28"/>
          <w:szCs w:val="28"/>
        </w:rPr>
        <w:t>сектор</w:t>
      </w:r>
      <w:r w:rsidRPr="00D948B6">
        <w:rPr>
          <w:rFonts w:ascii="Times New Roman" w:hAnsi="Times New Roman" w:cs="Times New Roman"/>
          <w:sz w:val="28"/>
          <w:szCs w:val="28"/>
        </w:rPr>
        <w:t xml:space="preserve"> или соответствующему должностному лицу.</w:t>
      </w:r>
    </w:p>
    <w:p w:rsidR="00F01786" w:rsidRPr="00D948B6" w:rsidRDefault="00F01786" w:rsidP="00FD7349">
      <w:pPr>
        <w:pStyle w:val="ConsPlusNormal"/>
        <w:ind w:firstLine="709"/>
        <w:jc w:val="both"/>
        <w:rPr>
          <w:rFonts w:ascii="Times New Roman" w:hAnsi="Times New Roman" w:cs="Times New Roman"/>
          <w:sz w:val="28"/>
          <w:szCs w:val="28"/>
        </w:rPr>
      </w:pPr>
      <w:r w:rsidRPr="00D948B6">
        <w:rPr>
          <w:rFonts w:ascii="Times New Roman" w:hAnsi="Times New Roman" w:cs="Times New Roman"/>
          <w:sz w:val="28"/>
          <w:szCs w:val="28"/>
        </w:rPr>
        <w:t xml:space="preserve">40. В случае несогласия с результатами досудебного обжалования, а </w:t>
      </w:r>
      <w:r w:rsidRPr="00D948B6">
        <w:rPr>
          <w:rFonts w:ascii="Times New Roman" w:hAnsi="Times New Roman" w:cs="Times New Roman"/>
          <w:sz w:val="28"/>
          <w:szCs w:val="28"/>
        </w:rPr>
        <w:lastRenderedPageBreak/>
        <w:t>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F01786" w:rsidRDefault="00F01786" w:rsidP="007B44B0">
      <w:pPr>
        <w:pStyle w:val="ConsPlusNormal"/>
        <w:spacing w:line="276" w:lineRule="auto"/>
        <w:jc w:val="center"/>
        <w:rPr>
          <w:rFonts w:ascii="Times New Roman" w:hAnsi="Times New Roman" w:cs="Times New Roman"/>
          <w:sz w:val="28"/>
          <w:szCs w:val="28"/>
        </w:rPr>
      </w:pPr>
    </w:p>
    <w:p w:rsidR="007B44B0" w:rsidRPr="00D948B6" w:rsidRDefault="007B44B0" w:rsidP="007B44B0">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D948B6" w:rsidRDefault="00F01786" w:rsidP="00A5758D">
      <w:pPr>
        <w:pStyle w:val="ConsPlusNormal"/>
        <w:spacing w:line="276"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7B44B0" w:rsidTr="007B44B0">
        <w:tc>
          <w:tcPr>
            <w:tcW w:w="4898" w:type="dxa"/>
          </w:tcPr>
          <w:p w:rsidR="007B44B0" w:rsidRPr="007B44B0" w:rsidRDefault="007B44B0" w:rsidP="007B44B0">
            <w:pPr>
              <w:pStyle w:val="ConsPlusNormal"/>
              <w:spacing w:line="276" w:lineRule="auto"/>
              <w:jc w:val="center"/>
              <w:outlineLvl w:val="0"/>
              <w:rPr>
                <w:rFonts w:ascii="Times New Roman" w:hAnsi="Times New Roman" w:cs="Times New Roman"/>
                <w:b/>
                <w:sz w:val="28"/>
                <w:szCs w:val="28"/>
              </w:rPr>
            </w:pPr>
            <w:r w:rsidRPr="007B44B0">
              <w:rPr>
                <w:rFonts w:ascii="Times New Roman" w:hAnsi="Times New Roman" w:cs="Times New Roman"/>
                <w:b/>
                <w:sz w:val="28"/>
                <w:szCs w:val="28"/>
              </w:rPr>
              <w:t xml:space="preserve">Начальник сектора по правовой работе </w:t>
            </w:r>
          </w:p>
        </w:tc>
        <w:tc>
          <w:tcPr>
            <w:tcW w:w="4899" w:type="dxa"/>
          </w:tcPr>
          <w:p w:rsidR="00E6132F" w:rsidRDefault="00E6132F" w:rsidP="00E6132F">
            <w:pPr>
              <w:pStyle w:val="ConsPlusNormal"/>
              <w:jc w:val="right"/>
              <w:rPr>
                <w:rFonts w:ascii="Times New Roman" w:hAnsi="Times New Roman" w:cs="Times New Roman"/>
                <w:b/>
                <w:sz w:val="28"/>
                <w:szCs w:val="28"/>
              </w:rPr>
            </w:pPr>
          </w:p>
          <w:p w:rsidR="007B44B0" w:rsidRPr="007B44B0" w:rsidRDefault="007B44B0" w:rsidP="00E6132F">
            <w:pPr>
              <w:pStyle w:val="ConsPlusNormal"/>
              <w:jc w:val="right"/>
              <w:rPr>
                <w:rFonts w:ascii="Times New Roman" w:hAnsi="Times New Roman" w:cs="Times New Roman"/>
                <w:b/>
                <w:sz w:val="28"/>
                <w:szCs w:val="28"/>
              </w:rPr>
            </w:pPr>
            <w:r w:rsidRPr="007B44B0">
              <w:rPr>
                <w:rFonts w:ascii="Times New Roman" w:hAnsi="Times New Roman" w:cs="Times New Roman"/>
                <w:b/>
                <w:sz w:val="28"/>
                <w:szCs w:val="28"/>
              </w:rPr>
              <w:t>Е.В.Новикова</w:t>
            </w:r>
          </w:p>
        </w:tc>
      </w:tr>
    </w:tbl>
    <w:p w:rsidR="00F01786" w:rsidRDefault="00F01786"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7B44B0" w:rsidRDefault="007B44B0" w:rsidP="00A5758D">
      <w:pPr>
        <w:pStyle w:val="ConsPlusNormal"/>
        <w:spacing w:line="276" w:lineRule="auto"/>
        <w:jc w:val="both"/>
        <w:rPr>
          <w:rFonts w:ascii="Times New Roman" w:hAnsi="Times New Roman" w:cs="Times New Roman"/>
          <w:sz w:val="28"/>
          <w:szCs w:val="28"/>
        </w:rPr>
      </w:pPr>
    </w:p>
    <w:p w:rsidR="00E6132F" w:rsidRDefault="00E6132F" w:rsidP="00A5758D">
      <w:pPr>
        <w:pStyle w:val="ConsPlusNormal"/>
        <w:spacing w:line="276" w:lineRule="auto"/>
        <w:jc w:val="both"/>
        <w:rPr>
          <w:rFonts w:ascii="Times New Roman" w:hAnsi="Times New Roman" w:cs="Times New Roman"/>
          <w:sz w:val="28"/>
          <w:szCs w:val="28"/>
        </w:rPr>
      </w:pPr>
    </w:p>
    <w:p w:rsidR="00E6132F" w:rsidRDefault="00E6132F" w:rsidP="00A5758D">
      <w:pPr>
        <w:pStyle w:val="ConsPlusNormal"/>
        <w:spacing w:line="276" w:lineRule="auto"/>
        <w:jc w:val="both"/>
        <w:rPr>
          <w:rFonts w:ascii="Times New Roman" w:hAnsi="Times New Roman" w:cs="Times New Roman"/>
          <w:sz w:val="28"/>
          <w:szCs w:val="28"/>
        </w:rPr>
      </w:pPr>
    </w:p>
    <w:p w:rsidR="00E6132F" w:rsidRDefault="00E6132F" w:rsidP="00A5758D">
      <w:pPr>
        <w:pStyle w:val="ConsPlusNormal"/>
        <w:spacing w:line="276" w:lineRule="auto"/>
        <w:jc w:val="both"/>
        <w:rPr>
          <w:rFonts w:ascii="Times New Roman" w:hAnsi="Times New Roman" w:cs="Times New Roman"/>
          <w:sz w:val="28"/>
          <w:szCs w:val="28"/>
        </w:rPr>
      </w:pPr>
    </w:p>
    <w:p w:rsidR="00E6132F" w:rsidRDefault="00E6132F" w:rsidP="00A5758D">
      <w:pPr>
        <w:pStyle w:val="ConsPlusNormal"/>
        <w:spacing w:line="276" w:lineRule="auto"/>
        <w:jc w:val="both"/>
        <w:rPr>
          <w:rFonts w:ascii="Times New Roman" w:hAnsi="Times New Roman" w:cs="Times New Roman"/>
          <w:sz w:val="28"/>
          <w:szCs w:val="28"/>
        </w:rPr>
      </w:pPr>
    </w:p>
    <w:p w:rsidR="00E6132F" w:rsidRDefault="00E6132F" w:rsidP="00A5758D">
      <w:pPr>
        <w:pStyle w:val="ConsPlusNormal"/>
        <w:spacing w:line="276" w:lineRule="auto"/>
        <w:jc w:val="both"/>
        <w:rPr>
          <w:rFonts w:ascii="Times New Roman" w:hAnsi="Times New Roman" w:cs="Times New Roman"/>
          <w:sz w:val="28"/>
          <w:szCs w:val="28"/>
        </w:rPr>
      </w:pPr>
    </w:p>
    <w:p w:rsidR="00E6132F" w:rsidRDefault="00E6132F" w:rsidP="00A5758D">
      <w:pPr>
        <w:pStyle w:val="ConsPlusNormal"/>
        <w:spacing w:line="276" w:lineRule="auto"/>
        <w:jc w:val="both"/>
        <w:rPr>
          <w:rFonts w:ascii="Times New Roman" w:hAnsi="Times New Roman" w:cs="Times New Roman"/>
          <w:sz w:val="28"/>
          <w:szCs w:val="28"/>
        </w:rPr>
      </w:pPr>
    </w:p>
    <w:p w:rsidR="00E6132F" w:rsidRDefault="00E6132F" w:rsidP="00A5758D">
      <w:pPr>
        <w:pStyle w:val="ConsPlusNormal"/>
        <w:spacing w:line="276" w:lineRule="auto"/>
        <w:jc w:val="both"/>
        <w:rPr>
          <w:rFonts w:ascii="Times New Roman" w:hAnsi="Times New Roman" w:cs="Times New Roman"/>
          <w:sz w:val="28"/>
          <w:szCs w:val="28"/>
        </w:rPr>
      </w:pPr>
    </w:p>
    <w:p w:rsidR="00C65F46" w:rsidRDefault="00C65F46" w:rsidP="00A5758D">
      <w:pPr>
        <w:pStyle w:val="ConsPlusNormal"/>
        <w:spacing w:line="276" w:lineRule="auto"/>
        <w:jc w:val="both"/>
        <w:rPr>
          <w:rFonts w:ascii="Times New Roman" w:hAnsi="Times New Roman" w:cs="Times New Roman"/>
          <w:sz w:val="28"/>
          <w:szCs w:val="28"/>
        </w:rPr>
      </w:pPr>
    </w:p>
    <w:p w:rsidR="00C65F46" w:rsidRDefault="00C65F46" w:rsidP="00A5758D">
      <w:pPr>
        <w:pStyle w:val="ConsPlusNormal"/>
        <w:spacing w:line="276" w:lineRule="auto"/>
        <w:jc w:val="both"/>
        <w:rPr>
          <w:rFonts w:ascii="Times New Roman" w:hAnsi="Times New Roman" w:cs="Times New Roman"/>
          <w:sz w:val="28"/>
          <w:szCs w:val="28"/>
        </w:rPr>
      </w:pPr>
    </w:p>
    <w:p w:rsidR="00E6132F" w:rsidRDefault="00E6132F" w:rsidP="00A5758D">
      <w:pPr>
        <w:pStyle w:val="ConsPlusNormal"/>
        <w:spacing w:line="276"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4D5E34" w:rsidTr="00E6132F">
        <w:tc>
          <w:tcPr>
            <w:tcW w:w="4898" w:type="dxa"/>
          </w:tcPr>
          <w:p w:rsidR="004D5E34" w:rsidRDefault="004D5E34" w:rsidP="00A5758D">
            <w:pPr>
              <w:pStyle w:val="ConsPlusNormal"/>
              <w:spacing w:line="276" w:lineRule="auto"/>
              <w:jc w:val="right"/>
              <w:rPr>
                <w:rFonts w:ascii="Times New Roman" w:hAnsi="Times New Roman" w:cs="Times New Roman"/>
                <w:sz w:val="28"/>
                <w:szCs w:val="28"/>
              </w:rPr>
            </w:pPr>
          </w:p>
        </w:tc>
        <w:tc>
          <w:tcPr>
            <w:tcW w:w="4899" w:type="dxa"/>
          </w:tcPr>
          <w:p w:rsidR="004D5E34" w:rsidRPr="00D948B6" w:rsidRDefault="004D5E34" w:rsidP="004D5E34">
            <w:pPr>
              <w:pStyle w:val="ConsPlusNormal"/>
              <w:spacing w:line="276" w:lineRule="auto"/>
              <w:jc w:val="center"/>
              <w:outlineLvl w:val="1"/>
              <w:rPr>
                <w:rFonts w:ascii="Times New Roman" w:hAnsi="Times New Roman" w:cs="Times New Roman"/>
                <w:sz w:val="28"/>
                <w:szCs w:val="28"/>
              </w:rPr>
            </w:pPr>
            <w:r w:rsidRPr="00D948B6">
              <w:rPr>
                <w:rFonts w:ascii="Times New Roman" w:hAnsi="Times New Roman" w:cs="Times New Roman"/>
                <w:sz w:val="28"/>
                <w:szCs w:val="28"/>
              </w:rPr>
              <w:t>Приложение</w:t>
            </w:r>
          </w:p>
          <w:p w:rsidR="004D5E34" w:rsidRDefault="004D5E34" w:rsidP="004D5E34">
            <w:pPr>
              <w:pStyle w:val="ConsPlusNormal"/>
              <w:spacing w:line="276" w:lineRule="auto"/>
              <w:jc w:val="center"/>
              <w:rPr>
                <w:rFonts w:ascii="Times New Roman" w:hAnsi="Times New Roman" w:cs="Times New Roman"/>
                <w:sz w:val="28"/>
                <w:szCs w:val="28"/>
              </w:rPr>
            </w:pPr>
            <w:r w:rsidRPr="00D948B6">
              <w:rPr>
                <w:rFonts w:ascii="Times New Roman" w:hAnsi="Times New Roman" w:cs="Times New Roman"/>
                <w:sz w:val="28"/>
                <w:szCs w:val="28"/>
              </w:rPr>
              <w:t>к Административному регламенту</w:t>
            </w:r>
            <w:r w:rsidR="00E6132F" w:rsidRPr="00D948B6">
              <w:rPr>
                <w:rFonts w:ascii="Times New Roman" w:hAnsi="Times New Roman" w:cs="Times New Roman"/>
                <w:sz w:val="28"/>
                <w:szCs w:val="28"/>
              </w:rPr>
              <w:t xml:space="preserve"> ис</w:t>
            </w:r>
            <w:r w:rsidR="00E6132F">
              <w:rPr>
                <w:rFonts w:ascii="Times New Roman" w:hAnsi="Times New Roman" w:cs="Times New Roman"/>
                <w:sz w:val="28"/>
                <w:szCs w:val="28"/>
              </w:rPr>
              <w:t>полнения муниципальной функции «</w:t>
            </w:r>
            <w:r w:rsidR="00E6132F" w:rsidRPr="00D948B6">
              <w:rPr>
                <w:rFonts w:ascii="Times New Roman" w:hAnsi="Times New Roman" w:cs="Times New Roman"/>
                <w:sz w:val="28"/>
                <w:szCs w:val="28"/>
              </w:rPr>
              <w:t>Осуществление муниципального контроля в области торговой деятельности на территории муниципального образования Кимовский район</w:t>
            </w:r>
            <w:r w:rsidR="00E6132F">
              <w:rPr>
                <w:rFonts w:ascii="Times New Roman" w:hAnsi="Times New Roman" w:cs="Times New Roman"/>
                <w:sz w:val="28"/>
                <w:szCs w:val="28"/>
              </w:rPr>
              <w:t>»</w:t>
            </w:r>
          </w:p>
        </w:tc>
      </w:tr>
    </w:tbl>
    <w:p w:rsidR="00F01786" w:rsidRPr="00E6132F" w:rsidRDefault="00F01786" w:rsidP="00A5758D">
      <w:pPr>
        <w:pStyle w:val="ConsPlusNormal"/>
        <w:spacing w:line="276" w:lineRule="auto"/>
        <w:jc w:val="center"/>
        <w:rPr>
          <w:rFonts w:ascii="Times New Roman" w:hAnsi="Times New Roman" w:cs="Times New Roman"/>
          <w:b/>
          <w:sz w:val="28"/>
          <w:szCs w:val="28"/>
        </w:rPr>
      </w:pPr>
      <w:r w:rsidRPr="00E6132F">
        <w:rPr>
          <w:rFonts w:ascii="Times New Roman" w:hAnsi="Times New Roman" w:cs="Times New Roman"/>
          <w:b/>
          <w:sz w:val="28"/>
          <w:szCs w:val="28"/>
        </w:rPr>
        <w:t>Блок-схема</w:t>
      </w:r>
    </w:p>
    <w:p w:rsidR="00F01786" w:rsidRPr="00C65F46" w:rsidRDefault="00F01786" w:rsidP="00A5758D">
      <w:pPr>
        <w:pStyle w:val="ConsPlusNormal"/>
        <w:spacing w:line="276" w:lineRule="auto"/>
        <w:jc w:val="center"/>
        <w:rPr>
          <w:rFonts w:ascii="Times New Roman" w:hAnsi="Times New Roman" w:cs="Times New Roman"/>
          <w:b/>
          <w:sz w:val="28"/>
          <w:szCs w:val="28"/>
        </w:rPr>
      </w:pPr>
      <w:r w:rsidRPr="00C65F46">
        <w:rPr>
          <w:rFonts w:ascii="Times New Roman" w:hAnsi="Times New Roman" w:cs="Times New Roman"/>
          <w:b/>
          <w:sz w:val="28"/>
          <w:szCs w:val="28"/>
        </w:rPr>
        <w:t>последовательности действий при предоставлении</w:t>
      </w:r>
    </w:p>
    <w:p w:rsidR="00F01786" w:rsidRPr="00C65F46" w:rsidRDefault="004D5E34" w:rsidP="00A5758D">
      <w:pPr>
        <w:pStyle w:val="ConsPlusNormal"/>
        <w:spacing w:line="276" w:lineRule="auto"/>
        <w:jc w:val="center"/>
        <w:rPr>
          <w:rFonts w:ascii="Times New Roman" w:hAnsi="Times New Roman" w:cs="Times New Roman"/>
          <w:b/>
          <w:sz w:val="28"/>
          <w:szCs w:val="28"/>
        </w:rPr>
      </w:pPr>
      <w:r w:rsidRPr="00C65F46">
        <w:rPr>
          <w:rFonts w:ascii="Times New Roman" w:hAnsi="Times New Roman" w:cs="Times New Roman"/>
          <w:b/>
          <w:sz w:val="28"/>
          <w:szCs w:val="28"/>
        </w:rPr>
        <w:t>муниципальной функции «</w:t>
      </w:r>
      <w:r w:rsidR="00F01786" w:rsidRPr="00C65F46">
        <w:rPr>
          <w:rFonts w:ascii="Times New Roman" w:hAnsi="Times New Roman" w:cs="Times New Roman"/>
          <w:b/>
          <w:sz w:val="28"/>
          <w:szCs w:val="28"/>
        </w:rPr>
        <w:t>Осуществление муниципального</w:t>
      </w:r>
    </w:p>
    <w:p w:rsidR="00F01786" w:rsidRPr="00C65F46" w:rsidRDefault="00F01786" w:rsidP="00A5758D">
      <w:pPr>
        <w:pStyle w:val="ConsPlusNormal"/>
        <w:spacing w:line="276" w:lineRule="auto"/>
        <w:jc w:val="center"/>
        <w:rPr>
          <w:rFonts w:ascii="Times New Roman" w:hAnsi="Times New Roman" w:cs="Times New Roman"/>
          <w:b/>
          <w:sz w:val="28"/>
          <w:szCs w:val="28"/>
        </w:rPr>
      </w:pPr>
      <w:r w:rsidRPr="00C65F46">
        <w:rPr>
          <w:rFonts w:ascii="Times New Roman" w:hAnsi="Times New Roman" w:cs="Times New Roman"/>
          <w:b/>
          <w:sz w:val="28"/>
          <w:szCs w:val="28"/>
        </w:rPr>
        <w:t>контроля в обл</w:t>
      </w:r>
      <w:r w:rsidR="004D5E34" w:rsidRPr="00C65F46">
        <w:rPr>
          <w:rFonts w:ascii="Times New Roman" w:hAnsi="Times New Roman" w:cs="Times New Roman"/>
          <w:b/>
          <w:sz w:val="28"/>
          <w:szCs w:val="28"/>
        </w:rPr>
        <w:t>асти торговой деятельности</w:t>
      </w:r>
      <w:r w:rsidR="00C65F46" w:rsidRPr="00C65F46">
        <w:rPr>
          <w:rFonts w:ascii="Times New Roman" w:hAnsi="Times New Roman" w:cs="Times New Roman"/>
          <w:b/>
          <w:sz w:val="28"/>
          <w:szCs w:val="28"/>
        </w:rPr>
        <w:t xml:space="preserve"> на территории муниципального образования Кимовский район</w:t>
      </w:r>
      <w:r w:rsidR="004D5E34" w:rsidRPr="00C65F46">
        <w:rPr>
          <w:rFonts w:ascii="Times New Roman" w:hAnsi="Times New Roman" w:cs="Times New Roman"/>
          <w:b/>
          <w:sz w:val="28"/>
          <w:szCs w:val="28"/>
        </w:rPr>
        <w:t>»</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Организация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проверок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Плановая      │                            │      Внеплановая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│Составление проекта │                            │     Согласование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плана проверок   │                            │ внеплановой проверки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│с органами прокуратуры│</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│Согласование проекта│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плана с органами  │     │  Согласовано   │      │    Не согласовано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прокуратуры     │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│Утверждение плана    │            │                │  Конец выполнения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проверок          │            │                │муниципальной функции│</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│Издание распоряжения о проведении│</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проверки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Проведение проверки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┌────────┤Выявление нарушения действующего├───────────┐</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законодательства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НЕТ  │                                             │   ДА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Составление акта │                   │Составление акта проверки│</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проверки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Выдача предписания об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Конец выполнения │                   │ устранении выявленного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муниципальной   │                   │        нарушения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функции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 xml:space="preserve">          │                            │   Вручение предписания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проверяемому лицу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Принятие мер │ │ В случае необходимости направление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по контролю  │ │в уполномоченные органы материалов,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│за устранением│ │связанных с нарушениями обязательных│</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выявленного  │ │ требований, для решения вопросов о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нарушения   │ │         возбуждении уголовных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│(административных) дел по признакам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    преступлений (правонарушений)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└────────┤Предписание выполнено,│&lt;────┤Предписание не выполнено,│</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нарушение устранено  │     │  нарушение не устранено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Направление материалов проверки в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│уполномоченные органы для привлечения│</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виновных лиц к ответственности и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обращения в суд           │</w:t>
      </w:r>
    </w:p>
    <w:p w:rsidR="00E6132F" w:rsidRDefault="00E6132F" w:rsidP="00E6132F">
      <w:pPr>
        <w:autoSpaceDE w:val="0"/>
        <w:autoSpaceDN w:val="0"/>
        <w:adjustRightInd w:val="0"/>
        <w:spacing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F01786" w:rsidRPr="00D948B6" w:rsidRDefault="00F01786" w:rsidP="00A5758D">
      <w:pPr>
        <w:pStyle w:val="ConsPlusNormal"/>
        <w:spacing w:line="276" w:lineRule="auto"/>
        <w:jc w:val="both"/>
        <w:rPr>
          <w:rFonts w:ascii="Times New Roman" w:hAnsi="Times New Roman" w:cs="Times New Roman"/>
          <w:sz w:val="28"/>
          <w:szCs w:val="28"/>
        </w:rPr>
      </w:pPr>
    </w:p>
    <w:p w:rsidR="00F01786" w:rsidRPr="00D948B6" w:rsidRDefault="00F01786" w:rsidP="00C65F46">
      <w:pPr>
        <w:pStyle w:val="ConsPlusNonformat"/>
        <w:spacing w:line="276" w:lineRule="auto"/>
        <w:jc w:val="both"/>
        <w:rPr>
          <w:rFonts w:ascii="Times New Roman" w:hAnsi="Times New Roman" w:cs="Times New Roman"/>
          <w:sz w:val="28"/>
          <w:szCs w:val="28"/>
        </w:rPr>
      </w:pPr>
      <w:r w:rsidRPr="00D948B6">
        <w:rPr>
          <w:rFonts w:ascii="Times New Roman" w:hAnsi="Times New Roman" w:cs="Times New Roman"/>
          <w:sz w:val="28"/>
          <w:szCs w:val="28"/>
        </w:rPr>
        <w:t xml:space="preserve">                     </w:t>
      </w:r>
    </w:p>
    <w:p w:rsidR="001E53A8" w:rsidRPr="00D948B6" w:rsidRDefault="00C65F46" w:rsidP="00C65F46">
      <w:pPr>
        <w:jc w:val="center"/>
        <w:rPr>
          <w:rFonts w:ascii="Times New Roman" w:hAnsi="Times New Roman" w:cs="Times New Roman"/>
          <w:sz w:val="28"/>
          <w:szCs w:val="28"/>
        </w:rPr>
      </w:pPr>
      <w:r>
        <w:rPr>
          <w:rFonts w:ascii="Times New Roman" w:hAnsi="Times New Roman" w:cs="Times New Roman"/>
          <w:sz w:val="28"/>
          <w:szCs w:val="28"/>
        </w:rPr>
        <w:t>____________________________</w:t>
      </w:r>
    </w:p>
    <w:sectPr w:rsidR="001E53A8" w:rsidRPr="00D948B6" w:rsidSect="00063103">
      <w:headerReference w:type="even" r:id="rId27"/>
      <w:headerReference w:type="default" r:id="rId28"/>
      <w:footerReference w:type="even" r:id="rId29"/>
      <w:footerReference w:type="default" r:id="rId30"/>
      <w:headerReference w:type="first" r:id="rId31"/>
      <w:footerReference w:type="first" r:id="rId32"/>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2F" w:rsidRDefault="00E6132F" w:rsidP="00063103">
      <w:pPr>
        <w:spacing w:after="0" w:line="240" w:lineRule="auto"/>
      </w:pPr>
      <w:r>
        <w:separator/>
      </w:r>
    </w:p>
  </w:endnote>
  <w:endnote w:type="continuationSeparator" w:id="0">
    <w:p w:rsidR="00E6132F" w:rsidRDefault="00E6132F" w:rsidP="0006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2F" w:rsidRDefault="00E613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2F" w:rsidRDefault="00E6132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2F" w:rsidRDefault="00E613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2F" w:rsidRDefault="00E6132F" w:rsidP="00063103">
      <w:pPr>
        <w:spacing w:after="0" w:line="240" w:lineRule="auto"/>
      </w:pPr>
      <w:r>
        <w:separator/>
      </w:r>
    </w:p>
  </w:footnote>
  <w:footnote w:type="continuationSeparator" w:id="0">
    <w:p w:rsidR="00E6132F" w:rsidRDefault="00E6132F" w:rsidP="00063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2F" w:rsidRDefault="00E613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8737"/>
      <w:docPartObj>
        <w:docPartGallery w:val="Page Numbers (Top of Page)"/>
        <w:docPartUnique/>
      </w:docPartObj>
    </w:sdtPr>
    <w:sdtEndPr/>
    <w:sdtContent>
      <w:p w:rsidR="00E6132F" w:rsidRDefault="00E6132F">
        <w:pPr>
          <w:pStyle w:val="a5"/>
          <w:jc w:val="center"/>
        </w:pPr>
        <w:r>
          <w:fldChar w:fldCharType="begin"/>
        </w:r>
        <w:r>
          <w:instrText xml:space="preserve"> PAGE   \* MERGEFORMAT </w:instrText>
        </w:r>
        <w:r>
          <w:fldChar w:fldCharType="separate"/>
        </w:r>
        <w:r w:rsidR="00EF564A">
          <w:rPr>
            <w:noProof/>
          </w:rPr>
          <w:t>26</w:t>
        </w:r>
        <w:r>
          <w:rPr>
            <w:noProof/>
          </w:rPr>
          <w:fldChar w:fldCharType="end"/>
        </w:r>
      </w:p>
    </w:sdtContent>
  </w:sdt>
  <w:p w:rsidR="00E6132F" w:rsidRDefault="00E613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2F" w:rsidRDefault="00E613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F01786"/>
    <w:rsid w:val="00030730"/>
    <w:rsid w:val="00063103"/>
    <w:rsid w:val="000D54C4"/>
    <w:rsid w:val="000E11A9"/>
    <w:rsid w:val="00131940"/>
    <w:rsid w:val="00135118"/>
    <w:rsid w:val="001C1AA3"/>
    <w:rsid w:val="001E53A8"/>
    <w:rsid w:val="00250D0E"/>
    <w:rsid w:val="002A22B9"/>
    <w:rsid w:val="002D4465"/>
    <w:rsid w:val="002E0539"/>
    <w:rsid w:val="003E5F99"/>
    <w:rsid w:val="00454CD9"/>
    <w:rsid w:val="004638FB"/>
    <w:rsid w:val="004D5E34"/>
    <w:rsid w:val="00580C45"/>
    <w:rsid w:val="005B4986"/>
    <w:rsid w:val="00620ACC"/>
    <w:rsid w:val="007A2F3D"/>
    <w:rsid w:val="007B44B0"/>
    <w:rsid w:val="007E25ED"/>
    <w:rsid w:val="008238AB"/>
    <w:rsid w:val="008325DD"/>
    <w:rsid w:val="00841753"/>
    <w:rsid w:val="008E0379"/>
    <w:rsid w:val="009C60B2"/>
    <w:rsid w:val="00A03029"/>
    <w:rsid w:val="00A474A3"/>
    <w:rsid w:val="00A5758D"/>
    <w:rsid w:val="00AA479C"/>
    <w:rsid w:val="00B045A0"/>
    <w:rsid w:val="00B2799F"/>
    <w:rsid w:val="00B52FC0"/>
    <w:rsid w:val="00B71E37"/>
    <w:rsid w:val="00C35F5F"/>
    <w:rsid w:val="00C51604"/>
    <w:rsid w:val="00C65F46"/>
    <w:rsid w:val="00CF71B1"/>
    <w:rsid w:val="00D22E1B"/>
    <w:rsid w:val="00D520BE"/>
    <w:rsid w:val="00D566FF"/>
    <w:rsid w:val="00D626A5"/>
    <w:rsid w:val="00D70B5E"/>
    <w:rsid w:val="00D948B6"/>
    <w:rsid w:val="00DA5EFD"/>
    <w:rsid w:val="00DB116E"/>
    <w:rsid w:val="00E15052"/>
    <w:rsid w:val="00E410E0"/>
    <w:rsid w:val="00E6132F"/>
    <w:rsid w:val="00EF564A"/>
    <w:rsid w:val="00F01786"/>
    <w:rsid w:val="00F86916"/>
    <w:rsid w:val="00FD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37"/>
    <w:rPr>
      <w:rFonts w:eastAsiaTheme="minorEastAsia"/>
      <w:lang w:eastAsia="ru-RU"/>
    </w:rPr>
  </w:style>
  <w:style w:type="paragraph" w:styleId="2">
    <w:name w:val="heading 2"/>
    <w:basedOn w:val="a"/>
    <w:link w:val="20"/>
    <w:uiPriority w:val="9"/>
    <w:qFormat/>
    <w:rsid w:val="00B71E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7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017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178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B71E3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B71E37"/>
    <w:rPr>
      <w:color w:val="0000FF"/>
      <w:u w:val="single"/>
    </w:rPr>
  </w:style>
  <w:style w:type="table" w:styleId="a4">
    <w:name w:val="Table Grid"/>
    <w:basedOn w:val="a1"/>
    <w:uiPriority w:val="59"/>
    <w:rsid w:val="00B5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631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3103"/>
    <w:rPr>
      <w:rFonts w:eastAsiaTheme="minorEastAsia"/>
      <w:lang w:eastAsia="ru-RU"/>
    </w:rPr>
  </w:style>
  <w:style w:type="paragraph" w:styleId="a7">
    <w:name w:val="footer"/>
    <w:basedOn w:val="a"/>
    <w:link w:val="a8"/>
    <w:uiPriority w:val="99"/>
    <w:unhideWhenUsed/>
    <w:rsid w:val="000631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310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70310CDF78233E9592E2E1BEA68681A55D68D44A7AA7AC9E5BAB3828B23667081142D0AF8C18577C1A2E0B13A7EF6005AF95576C8C4056iF1AJ" TargetMode="External"/><Relationship Id="rId13" Type="http://schemas.openxmlformats.org/officeDocument/2006/relationships/hyperlink" Target="consultantplus://offline/ref=FEF985284991D2592E11B720A9A1A55737B104E0DF2397C2280AAAB0BCAAF04EBCC755BB8BFBA75C063622F680WEy3I" TargetMode="External"/><Relationship Id="rId18" Type="http://schemas.openxmlformats.org/officeDocument/2006/relationships/hyperlink" Target="consultantplus://offline/ref=FEF985284991D2592E11A92DBFCDFB5C31BD5CEED12595937255F1EDEBA3FA19E98854E7CEAAB45D073620F39FE8BDE6W9y7I" TargetMode="External"/><Relationship Id="rId26" Type="http://schemas.openxmlformats.org/officeDocument/2006/relationships/hyperlink" Target="consultantplus://offline/ref=FEF985284991D2592E11B720A9A1A55737B403E5D12397C2280AAAB0BCAAF04EAEC70DB78AFDB208526C75FB80EEA3E79BD3D7682FW5y2I" TargetMode="External"/><Relationship Id="rId3" Type="http://schemas.microsoft.com/office/2007/relationships/stylesWithEffects" Target="stylesWithEffects.xml"/><Relationship Id="rId21" Type="http://schemas.openxmlformats.org/officeDocument/2006/relationships/hyperlink" Target="https://kimovsk.tularegio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EF985284991D2592E11B720A9A1A55737B102E2D32197C2280AAAB0BCAAF04EBCC755BB8BFBA75C063622F680WEy3I" TargetMode="External"/><Relationship Id="rId17" Type="http://schemas.openxmlformats.org/officeDocument/2006/relationships/hyperlink" Target="consultantplus://offline/ref=FEF985284991D2592E11B720A9A1A55737B403E5D12397C2280AAAB0BCAAF04EBCC755BB8BFBA75C063622F680WEy3I" TargetMode="External"/><Relationship Id="rId25" Type="http://schemas.openxmlformats.org/officeDocument/2006/relationships/hyperlink" Target="consultantplus://offline/ref=FEF985284991D2592E11B720A9A1A55737B101E7D12797C2280AAAB0BCAAF04EAEC70DB78AFFB85E062374A7C5BFB0E69AD3D56D3059D023W6yD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EF985284991D2592E11B720A9A1A55737B101E7D12797C2280AAAB0BCAAF04EBCC755BB8BFBA75C063622F680WEy3I" TargetMode="External"/><Relationship Id="rId20" Type="http://schemas.openxmlformats.org/officeDocument/2006/relationships/hyperlink" Target="consultantplus://offline/ref=FEF985284991D2592E11B720A9A1A55737B101E7D12797C2280AAAB0BCAAF04EAEC70DB78AFFBA5F032374A7C5BFB0E69AD3D56D3059D023W6yD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F985284991D2592E11B720A9A1A55734BE05E6DC77C0C0795FA4B5B4FAAA5EB88E01B294FFBC42012821WFyFI" TargetMode="External"/><Relationship Id="rId24" Type="http://schemas.openxmlformats.org/officeDocument/2006/relationships/hyperlink" Target="consultantplus://offline/ref=FEF985284991D2592E11B720A9A1A55737B101E7D12797C2280AAAB0BCAAF04EAEC70DB78AFFBA5F0B2374A7C5BFB0E69AD3D56D3059D023W6yDI"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FEF985284991D2592E11B720A9A1A55737B106EAD72197C2280AAAB0BCAAF04EBCC755BB8BFBA75C063622F680WEy3I" TargetMode="External"/><Relationship Id="rId23" Type="http://schemas.openxmlformats.org/officeDocument/2006/relationships/hyperlink" Target="consultantplus://offline/ref=FEF985284991D2592E11B720A9A1A55737B403E5D12397C2280AAAB0BCAAF04EAEC70DB089F4ED0D477D2DF785F4BDE280CFD569W2y7I" TargetMode="External"/><Relationship Id="rId28" Type="http://schemas.openxmlformats.org/officeDocument/2006/relationships/header" Target="header2.xml"/><Relationship Id="rId10" Type="http://schemas.openxmlformats.org/officeDocument/2006/relationships/hyperlink" Target="consultantplus://offline/ref=EB70310CDF78233E9592FCECA8CAD88AA15637DE4B7FA5FBCB04F0657FBB3C304F5E1B92EB8118517A117B585CA6B32659BC97566C8E4849F1B6B4iE12J" TargetMode="External"/><Relationship Id="rId19" Type="http://schemas.openxmlformats.org/officeDocument/2006/relationships/hyperlink" Target="consultantplus://offline/ref=FEF985284991D2592E11B720A9A1A55737B101E7D12797C2280AAAB0BCAAF04EAEC70DB081ABE818562521F29FEAB8F99CCDD4W6y1I"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EB70310CDF78233E9592FCECA8CAD88AA15637DE4B7BAAFBCB04F0657FBB3C304F5E1B92EB8118517E13795E5CA6B32659BC97566C8E4849F1B6B4iE12J" TargetMode="External"/><Relationship Id="rId14" Type="http://schemas.openxmlformats.org/officeDocument/2006/relationships/hyperlink" Target="consultantplus://offline/ref=FEF985284991D2592E11B720A9A1A55737B101E5D32697C2280AAAB0BCAAF04EBCC755BB8BFBA75C063622F680WEy3I" TargetMode="External"/><Relationship Id="rId22" Type="http://schemas.openxmlformats.org/officeDocument/2006/relationships/hyperlink" Target="mailto:ased_mo_kimovsk@tularegion.r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40DB0-BFEB-4B1D-AB94-26271EFF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27</Pages>
  <Words>9596</Words>
  <Characters>54698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dc:creator>
  <cp:keywords/>
  <dc:description/>
  <cp:lastModifiedBy>Юрчикова Наталья Анатольевна</cp:lastModifiedBy>
  <cp:revision>21</cp:revision>
  <dcterms:created xsi:type="dcterms:W3CDTF">2019-05-14T08:50:00Z</dcterms:created>
  <dcterms:modified xsi:type="dcterms:W3CDTF">2019-08-29T11:37:00Z</dcterms:modified>
</cp:coreProperties>
</file>